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29CBC488" w:rsidR="00E27E00" w:rsidRPr="00BF104E" w:rsidRDefault="00E27E00" w:rsidP="00E27E00">
      <w:pPr>
        <w:spacing w:line="240" w:lineRule="auto"/>
        <w:jc w:val="center"/>
        <w:rPr>
          <w:rFonts w:ascii="Calibri" w:eastAsia="Times New Roman" w:hAnsi="Calibri" w:cs="Calibri"/>
          <w:b/>
          <w:bCs/>
          <w:smallCaps/>
          <w:sz w:val="28"/>
          <w:szCs w:val="24"/>
        </w:rPr>
      </w:pPr>
      <w:r w:rsidRPr="00BF104E">
        <w:rPr>
          <w:rFonts w:ascii="Calibri" w:eastAsia="Times New Roman" w:hAnsi="Calibri" w:cs="Calibri"/>
          <w:b/>
          <w:bCs/>
          <w:smallCaps/>
          <w:sz w:val="28"/>
          <w:szCs w:val="24"/>
        </w:rPr>
        <w:t xml:space="preserve">Worship Service for </w:t>
      </w:r>
      <w:r w:rsidR="007979CC">
        <w:rPr>
          <w:rFonts w:ascii="Calibri" w:eastAsia="Times New Roman" w:hAnsi="Calibri" w:cs="Calibri"/>
          <w:b/>
          <w:bCs/>
          <w:smallCaps/>
          <w:sz w:val="28"/>
          <w:szCs w:val="24"/>
        </w:rPr>
        <w:t xml:space="preserve">March </w:t>
      </w:r>
      <w:r w:rsidR="00B92323">
        <w:rPr>
          <w:rFonts w:ascii="Calibri" w:eastAsia="Times New Roman" w:hAnsi="Calibri" w:cs="Calibri"/>
          <w:b/>
          <w:bCs/>
          <w:smallCaps/>
          <w:sz w:val="28"/>
          <w:szCs w:val="24"/>
        </w:rPr>
        <w:t>15</w:t>
      </w:r>
      <w:r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Pr="00BF104E">
        <w:rPr>
          <w:rFonts w:ascii="Calibri" w:eastAsia="Times New Roman" w:hAnsi="Calibri" w:cs="Calibri"/>
          <w:b/>
          <w:bCs/>
          <w:smallCaps/>
          <w:sz w:val="28"/>
          <w:szCs w:val="24"/>
        </w:rPr>
        <w:t xml:space="preserve"> at 11 AM</w:t>
      </w:r>
    </w:p>
    <w:p w14:paraId="093F4DFB" w14:textId="77777777" w:rsidR="00B92323" w:rsidRPr="00B92323" w:rsidRDefault="00B92323" w:rsidP="00B92323">
      <w:pPr>
        <w:spacing w:after="0" w:line="240" w:lineRule="auto"/>
        <w:jc w:val="both"/>
        <w:rPr>
          <w:rFonts w:eastAsia="Times New Roman" w:cstheme="minorHAnsi"/>
          <w:b/>
          <w:bCs/>
          <w:sz w:val="28"/>
          <w:szCs w:val="28"/>
        </w:rPr>
      </w:pPr>
      <w:r w:rsidRPr="00B92323">
        <w:rPr>
          <w:rFonts w:eastAsia="Times New Roman" w:cstheme="minorHAnsi"/>
          <w:b/>
          <w:bCs/>
          <w:sz w:val="28"/>
          <w:szCs w:val="28"/>
        </w:rPr>
        <w:t xml:space="preserve">Welcome </w:t>
      </w:r>
      <w:r w:rsidRPr="00B92323">
        <w:rPr>
          <w:rFonts w:eastAsia="Times New Roman" w:cstheme="minorHAnsi"/>
          <w:sz w:val="28"/>
          <w:szCs w:val="28"/>
        </w:rPr>
        <w:t>&amp;</w:t>
      </w:r>
      <w:r w:rsidRPr="00B92323">
        <w:rPr>
          <w:rFonts w:eastAsia="Times New Roman" w:cstheme="minorHAnsi"/>
          <w:b/>
          <w:bCs/>
          <w:sz w:val="28"/>
          <w:szCs w:val="28"/>
        </w:rPr>
        <w:t xml:space="preserve"> Opening Song: </w:t>
      </w:r>
      <w:r w:rsidRPr="00B92323">
        <w:rPr>
          <w:rFonts w:eastAsia="Times New Roman" w:cstheme="minorHAnsi"/>
          <w:sz w:val="28"/>
          <w:szCs w:val="28"/>
        </w:rPr>
        <w:t>Here I am to Worship</w:t>
      </w:r>
    </w:p>
    <w:p w14:paraId="5C9F4EFA" w14:textId="77777777" w:rsidR="00B92323" w:rsidRPr="00B92323" w:rsidRDefault="00B92323" w:rsidP="00B92323">
      <w:pPr>
        <w:spacing w:line="240" w:lineRule="auto"/>
        <w:rPr>
          <w:rFonts w:eastAsia="Times New Roman" w:cstheme="minorHAnsi"/>
          <w:sz w:val="24"/>
          <w:szCs w:val="24"/>
        </w:rPr>
      </w:pPr>
      <w:r w:rsidRPr="00B92323">
        <w:rPr>
          <w:rFonts w:eastAsia="Times New Roman" w:cstheme="minorHAnsi"/>
          <w:sz w:val="28"/>
          <w:szCs w:val="28"/>
        </w:rPr>
        <w:t>Light of the world, You stepped out into darkness.</w:t>
      </w:r>
      <w:r w:rsidRPr="00B92323">
        <w:rPr>
          <w:rFonts w:eastAsia="Times New Roman" w:cstheme="minorHAnsi"/>
          <w:sz w:val="28"/>
          <w:szCs w:val="28"/>
        </w:rPr>
        <w:br/>
        <w:t>Open my eyes let me see.</w:t>
      </w:r>
      <w:r w:rsidRPr="00B92323">
        <w:rPr>
          <w:rFonts w:eastAsia="Times New Roman" w:cstheme="minorHAnsi"/>
          <w:sz w:val="24"/>
          <w:szCs w:val="24"/>
        </w:rPr>
        <w:br/>
        <w:t>Beauty that made this heart adore You, hope of a life spent with You.</w:t>
      </w:r>
    </w:p>
    <w:p w14:paraId="66A5C0E2"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Chorus</w:t>
      </w:r>
      <w:r w:rsidRPr="00B92323">
        <w:rPr>
          <w:rFonts w:eastAsia="Times New Roman" w:cstheme="minorHAnsi"/>
          <w:sz w:val="28"/>
          <w:szCs w:val="28"/>
        </w:rPr>
        <w:br/>
        <w:t>Here I am to worship. Here I am to bow down.</w:t>
      </w:r>
      <w:r w:rsidRPr="00B92323">
        <w:rPr>
          <w:rFonts w:eastAsia="Times New Roman" w:cstheme="minorHAnsi"/>
          <w:sz w:val="28"/>
          <w:szCs w:val="28"/>
        </w:rPr>
        <w:br/>
        <w:t xml:space="preserve">Here I am to say that You're my God. </w:t>
      </w:r>
      <w:r w:rsidRPr="00B92323">
        <w:rPr>
          <w:rFonts w:eastAsia="Times New Roman" w:cstheme="minorHAnsi"/>
          <w:sz w:val="28"/>
          <w:szCs w:val="28"/>
        </w:rPr>
        <w:br/>
        <w:t>You're altogether lovely, altogether worthy,</w:t>
      </w:r>
      <w:r w:rsidRPr="00B92323">
        <w:rPr>
          <w:rFonts w:eastAsia="Times New Roman" w:cstheme="minorHAnsi"/>
          <w:sz w:val="28"/>
          <w:szCs w:val="28"/>
        </w:rPr>
        <w:br/>
        <w:t>Altogether wonderful to me.</w:t>
      </w:r>
    </w:p>
    <w:p w14:paraId="7FE585CC"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King of all days, O so highly exalted, glorious in Heaven above.</w:t>
      </w:r>
      <w:r w:rsidRPr="00B92323">
        <w:rPr>
          <w:rFonts w:eastAsia="Times New Roman" w:cstheme="minorHAnsi"/>
          <w:sz w:val="28"/>
          <w:szCs w:val="28"/>
        </w:rPr>
        <w:br/>
        <w:t>Humbly You came to the earth You created,</w:t>
      </w:r>
      <w:r w:rsidRPr="00B92323">
        <w:rPr>
          <w:rFonts w:eastAsia="Times New Roman" w:cstheme="minorHAnsi"/>
          <w:sz w:val="28"/>
          <w:szCs w:val="28"/>
        </w:rPr>
        <w:br/>
        <w:t>All for love's sake became poor.</w:t>
      </w:r>
    </w:p>
    <w:p w14:paraId="234AF24D" w14:textId="77777777" w:rsidR="00B92323" w:rsidRPr="00B92323" w:rsidRDefault="00B92323" w:rsidP="00B92323">
      <w:pPr>
        <w:spacing w:line="240" w:lineRule="auto"/>
        <w:rPr>
          <w:rFonts w:eastAsia="Times New Roman" w:cstheme="minorHAnsi"/>
          <w:i/>
          <w:iCs/>
          <w:sz w:val="28"/>
          <w:szCs w:val="28"/>
        </w:rPr>
      </w:pPr>
      <w:r w:rsidRPr="00B92323">
        <w:rPr>
          <w:rFonts w:eastAsia="Times New Roman" w:cstheme="minorHAnsi"/>
          <w:i/>
          <w:iCs/>
          <w:sz w:val="28"/>
          <w:szCs w:val="28"/>
        </w:rPr>
        <w:t>(Chorus)</w:t>
      </w:r>
    </w:p>
    <w:p w14:paraId="0D3E2BF3"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Bridge</w:t>
      </w:r>
      <w:r w:rsidRPr="00B92323">
        <w:rPr>
          <w:rFonts w:eastAsia="Times New Roman" w:cstheme="minorHAnsi"/>
          <w:sz w:val="28"/>
          <w:szCs w:val="28"/>
        </w:rPr>
        <w:br/>
        <w:t>I'll never know how much it cost to see my sin upon that cross</w:t>
      </w:r>
      <w:r w:rsidRPr="00B92323">
        <w:rPr>
          <w:rFonts w:eastAsia="Times New Roman" w:cstheme="minorHAnsi"/>
          <w:sz w:val="28"/>
          <w:szCs w:val="28"/>
        </w:rPr>
        <w:br/>
        <w:t>I'll never know how much it cost to see my sin upon that cross</w:t>
      </w:r>
    </w:p>
    <w:p w14:paraId="2528B0B1"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i/>
          <w:iCs/>
          <w:sz w:val="28"/>
          <w:szCs w:val="28"/>
        </w:rPr>
        <w:t xml:space="preserve">(Chorus)                                                                           </w:t>
      </w:r>
      <w:r w:rsidRPr="00B92323">
        <w:rPr>
          <w:rFonts w:eastAsia="Times New Roman" w:cstheme="minorHAnsi"/>
          <w:sz w:val="18"/>
          <w:szCs w:val="18"/>
        </w:rPr>
        <w:t>© 2000 Thankyou Music</w:t>
      </w:r>
    </w:p>
    <w:p w14:paraId="250F3E9C" w14:textId="77777777" w:rsidR="00B92323" w:rsidRPr="00B92323" w:rsidRDefault="00B92323" w:rsidP="00B92323">
      <w:pPr>
        <w:spacing w:after="0" w:line="240" w:lineRule="auto"/>
        <w:rPr>
          <w:rFonts w:eastAsia="Times New Roman" w:cstheme="minorHAnsi"/>
          <w:sz w:val="28"/>
          <w:szCs w:val="28"/>
        </w:rPr>
      </w:pPr>
      <w:r w:rsidRPr="00B92323">
        <w:rPr>
          <w:rFonts w:eastAsia="Times New Roman" w:cstheme="minorHAnsi"/>
          <w:b/>
          <w:bCs/>
          <w:sz w:val="28"/>
          <w:szCs w:val="28"/>
        </w:rPr>
        <w:t>Invocation</w:t>
      </w:r>
      <w:r w:rsidRPr="00B92323">
        <w:rPr>
          <w:rFonts w:eastAsia="Times New Roman" w:cstheme="minorHAnsi"/>
          <w:sz w:val="28"/>
          <w:szCs w:val="28"/>
        </w:rPr>
        <w:t xml:space="preserve"> &amp; </w:t>
      </w:r>
      <w:r w:rsidRPr="00B92323">
        <w:rPr>
          <w:rFonts w:eastAsia="Times New Roman" w:cstheme="minorHAnsi"/>
          <w:b/>
          <w:bCs/>
          <w:sz w:val="28"/>
          <w:szCs w:val="28"/>
        </w:rPr>
        <w:t>Confession and Forgiveness:</w:t>
      </w:r>
    </w:p>
    <w:p w14:paraId="54E1A503" w14:textId="77777777" w:rsidR="00B92323" w:rsidRPr="00B92323" w:rsidRDefault="00B92323" w:rsidP="00B92323">
      <w:pPr>
        <w:spacing w:line="240" w:lineRule="auto"/>
        <w:jc w:val="both"/>
        <w:rPr>
          <w:rFonts w:eastAsia="Times New Roman" w:cstheme="minorHAnsi"/>
          <w:sz w:val="28"/>
          <w:szCs w:val="24"/>
        </w:rPr>
      </w:pPr>
      <w:r w:rsidRPr="00B92323">
        <w:rPr>
          <w:rFonts w:eastAsia="Times New Roman" w:cstheme="minorHAnsi"/>
          <w:b/>
          <w:bCs/>
          <w:sz w:val="28"/>
          <w:szCs w:val="24"/>
        </w:rPr>
        <w:t>P:</w:t>
      </w:r>
      <w:r w:rsidRPr="00B92323">
        <w:rPr>
          <w:rFonts w:eastAsia="Times New Roman" w:cstheme="minorHAnsi"/>
          <w:sz w:val="28"/>
          <w:szCs w:val="24"/>
        </w:rPr>
        <w:t xml:space="preserve"> As we gather, today, let us cleanse our hearts and our consciences by confessing our sin to God.</w:t>
      </w:r>
    </w:p>
    <w:p w14:paraId="6F8442B9" w14:textId="77777777" w:rsidR="00B92323" w:rsidRPr="00B92323" w:rsidRDefault="00B92323" w:rsidP="00B92323">
      <w:pPr>
        <w:spacing w:line="240" w:lineRule="auto"/>
        <w:jc w:val="both"/>
        <w:rPr>
          <w:rFonts w:eastAsia="Times New Roman" w:cstheme="minorHAnsi"/>
          <w:i/>
          <w:iCs/>
          <w:sz w:val="28"/>
          <w:szCs w:val="24"/>
        </w:rPr>
      </w:pPr>
      <w:r w:rsidRPr="00B92323">
        <w:rPr>
          <w:rFonts w:eastAsia="Times New Roman" w:cstheme="minorHAnsi"/>
          <w:i/>
          <w:iCs/>
          <w:sz w:val="28"/>
          <w:szCs w:val="24"/>
        </w:rPr>
        <w:t>(Time of silence for reflection and confession)</w:t>
      </w:r>
    </w:p>
    <w:p w14:paraId="40009CDB" w14:textId="77777777" w:rsidR="00B92323" w:rsidRPr="00B92323" w:rsidRDefault="00B92323" w:rsidP="00B92323">
      <w:pPr>
        <w:spacing w:line="240" w:lineRule="auto"/>
        <w:jc w:val="both"/>
        <w:rPr>
          <w:rFonts w:eastAsia="Times New Roman" w:cstheme="minorHAnsi"/>
          <w:sz w:val="28"/>
          <w:szCs w:val="24"/>
        </w:rPr>
      </w:pPr>
      <w:r w:rsidRPr="00B92323">
        <w:rPr>
          <w:rFonts w:eastAsia="Times New Roman" w:cstheme="minorHAnsi"/>
          <w:b/>
          <w:bCs/>
          <w:sz w:val="28"/>
          <w:szCs w:val="24"/>
        </w:rPr>
        <w:t>C:</w:t>
      </w:r>
      <w:r w:rsidRPr="00B92323">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728E5BE4" w14:textId="77777777" w:rsidR="00B92323" w:rsidRPr="00B92323" w:rsidRDefault="00B92323" w:rsidP="00B92323">
      <w:pPr>
        <w:spacing w:line="240" w:lineRule="auto"/>
        <w:jc w:val="both"/>
        <w:rPr>
          <w:rFonts w:eastAsia="Times New Roman" w:cstheme="minorHAnsi"/>
          <w:sz w:val="28"/>
          <w:szCs w:val="24"/>
        </w:rPr>
      </w:pPr>
      <w:r w:rsidRPr="00B92323">
        <w:rPr>
          <w:rFonts w:eastAsia="Times New Roman" w:cstheme="minorHAnsi"/>
          <w:b/>
          <w:bCs/>
          <w:sz w:val="28"/>
          <w:szCs w:val="24"/>
        </w:rPr>
        <w:lastRenderedPageBreak/>
        <w:t>P:</w:t>
      </w:r>
      <w:r w:rsidRPr="00B92323">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B92323">
        <w:rPr>
          <w:rFonts w:eastAsia="Times New Roman" w:cstheme="minorHAnsi"/>
          <w:sz w:val="28"/>
          <w:szCs w:val="24"/>
        </w:rPr>
        <w:br/>
      </w:r>
      <w:r w:rsidRPr="00B92323">
        <w:rPr>
          <w:rFonts w:eastAsia="Times New Roman" w:cstheme="minorHAnsi"/>
          <w:b/>
          <w:bCs/>
          <w:sz w:val="28"/>
          <w:szCs w:val="24"/>
        </w:rPr>
        <w:t>C:</w:t>
      </w:r>
      <w:r w:rsidRPr="00B92323">
        <w:rPr>
          <w:rFonts w:eastAsia="Times New Roman" w:cstheme="minorHAnsi"/>
          <w:sz w:val="28"/>
          <w:szCs w:val="24"/>
        </w:rPr>
        <w:t xml:space="preserve"> Amen</w:t>
      </w:r>
    </w:p>
    <w:p w14:paraId="5A682DF7" w14:textId="77777777" w:rsidR="00B92323" w:rsidRPr="00B92323" w:rsidRDefault="00B92323" w:rsidP="00B92323">
      <w:pPr>
        <w:spacing w:after="0" w:line="240" w:lineRule="auto"/>
        <w:rPr>
          <w:rFonts w:eastAsia="Times New Roman" w:cstheme="minorHAnsi"/>
          <w:sz w:val="28"/>
          <w:szCs w:val="28"/>
        </w:rPr>
      </w:pPr>
      <w:r w:rsidRPr="00B92323">
        <w:rPr>
          <w:rFonts w:eastAsia="Times New Roman" w:cstheme="minorHAnsi"/>
          <w:b/>
          <w:bCs/>
          <w:sz w:val="28"/>
          <w:szCs w:val="28"/>
        </w:rPr>
        <w:t xml:space="preserve">Song of Praise and Thanksgiving: </w:t>
      </w:r>
      <w:r w:rsidRPr="00B92323">
        <w:rPr>
          <w:rFonts w:eastAsia="Times New Roman" w:cstheme="minorHAnsi"/>
          <w:sz w:val="28"/>
          <w:szCs w:val="28"/>
        </w:rPr>
        <w:t>Chief of Sinners Though I Be</w:t>
      </w:r>
    </w:p>
    <w:p w14:paraId="69B84B8C"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Chief of sinners though I be, Jesus shed His blood for me.</w:t>
      </w:r>
      <w:r w:rsidRPr="00B92323">
        <w:rPr>
          <w:rFonts w:eastAsia="Times New Roman" w:cstheme="minorHAnsi"/>
          <w:sz w:val="28"/>
          <w:szCs w:val="28"/>
        </w:rPr>
        <w:br/>
        <w:t>Died that I might live on high, Lived that I might never die.</w:t>
      </w:r>
      <w:r w:rsidRPr="00B92323">
        <w:rPr>
          <w:rFonts w:eastAsia="Times New Roman" w:cstheme="minorHAnsi"/>
          <w:sz w:val="28"/>
          <w:szCs w:val="28"/>
        </w:rPr>
        <w:br/>
        <w:t>As the branch is to the vine, I am His and He is mine.</w:t>
      </w:r>
    </w:p>
    <w:p w14:paraId="5E372C80"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 xml:space="preserve">Oh, the height of Jesus' love, Higher than the </w:t>
      </w:r>
      <w:proofErr w:type="spellStart"/>
      <w:r w:rsidRPr="00B92323">
        <w:rPr>
          <w:rFonts w:eastAsia="Times New Roman" w:cstheme="minorHAnsi"/>
          <w:sz w:val="28"/>
          <w:szCs w:val="28"/>
        </w:rPr>
        <w:t>heav'ns</w:t>
      </w:r>
      <w:proofErr w:type="spellEnd"/>
      <w:r w:rsidRPr="00B92323">
        <w:rPr>
          <w:rFonts w:eastAsia="Times New Roman" w:cstheme="minorHAnsi"/>
          <w:sz w:val="28"/>
          <w:szCs w:val="28"/>
        </w:rPr>
        <w:t xml:space="preserve"> above,</w:t>
      </w:r>
      <w:r w:rsidRPr="00B92323">
        <w:rPr>
          <w:rFonts w:eastAsia="Times New Roman" w:cstheme="minorHAnsi"/>
          <w:sz w:val="28"/>
          <w:szCs w:val="28"/>
        </w:rPr>
        <w:br/>
        <w:t xml:space="preserve">Deeper than the depths of sea, Lasting as eternity!  </w:t>
      </w:r>
      <w:r w:rsidRPr="00B92323">
        <w:rPr>
          <w:rFonts w:eastAsia="Times New Roman" w:cstheme="minorHAnsi"/>
          <w:sz w:val="28"/>
          <w:szCs w:val="28"/>
        </w:rPr>
        <w:br/>
        <w:t>Love that found me wondrous thought!</w:t>
      </w:r>
      <w:r w:rsidRPr="00B92323">
        <w:rPr>
          <w:rFonts w:eastAsia="Times New Roman" w:cstheme="minorHAnsi"/>
          <w:sz w:val="28"/>
          <w:szCs w:val="28"/>
        </w:rPr>
        <w:br/>
        <w:t>Found me when I sought Him not.</w:t>
      </w:r>
    </w:p>
    <w:p w14:paraId="05B300E5"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Only Jesus can impart, Balm to heal the wounded heart,</w:t>
      </w:r>
      <w:r w:rsidRPr="00B92323">
        <w:rPr>
          <w:rFonts w:eastAsia="Times New Roman" w:cstheme="minorHAnsi"/>
          <w:sz w:val="28"/>
          <w:szCs w:val="28"/>
        </w:rPr>
        <w:br/>
        <w:t xml:space="preserve">Peace that flows from sin </w:t>
      </w:r>
      <w:proofErr w:type="spellStart"/>
      <w:r w:rsidRPr="00B92323">
        <w:rPr>
          <w:rFonts w:eastAsia="Times New Roman" w:cstheme="minorHAnsi"/>
          <w:sz w:val="28"/>
          <w:szCs w:val="28"/>
        </w:rPr>
        <w:t>forgiv'n</w:t>
      </w:r>
      <w:proofErr w:type="spellEnd"/>
      <w:r w:rsidRPr="00B92323">
        <w:rPr>
          <w:rFonts w:eastAsia="Times New Roman" w:cstheme="minorHAnsi"/>
          <w:sz w:val="28"/>
          <w:szCs w:val="28"/>
        </w:rPr>
        <w:t>,</w:t>
      </w:r>
      <w:r w:rsidRPr="00B92323">
        <w:rPr>
          <w:rFonts w:eastAsia="Times New Roman" w:cstheme="minorHAnsi"/>
          <w:sz w:val="28"/>
          <w:szCs w:val="28"/>
        </w:rPr>
        <w:br/>
        <w:t xml:space="preserve">Joy that lifts the soul to </w:t>
      </w:r>
      <w:proofErr w:type="spellStart"/>
      <w:r w:rsidRPr="00B92323">
        <w:rPr>
          <w:rFonts w:eastAsia="Times New Roman" w:cstheme="minorHAnsi"/>
          <w:sz w:val="28"/>
          <w:szCs w:val="28"/>
        </w:rPr>
        <w:t>heav'n</w:t>
      </w:r>
      <w:proofErr w:type="spellEnd"/>
      <w:r w:rsidRPr="00B92323">
        <w:rPr>
          <w:rFonts w:eastAsia="Times New Roman" w:cstheme="minorHAnsi"/>
          <w:sz w:val="28"/>
          <w:szCs w:val="28"/>
        </w:rPr>
        <w:t>.</w:t>
      </w:r>
      <w:r w:rsidRPr="00B92323">
        <w:rPr>
          <w:rFonts w:eastAsia="Times New Roman" w:cstheme="minorHAnsi"/>
          <w:sz w:val="28"/>
          <w:szCs w:val="28"/>
        </w:rPr>
        <w:br/>
        <w:t>Faith and hope to walk with God, In the way that Enoch trod.</w:t>
      </w:r>
      <w:r w:rsidRPr="00B92323">
        <w:rPr>
          <w:rFonts w:eastAsia="Times New Roman" w:cstheme="minorHAnsi"/>
          <w:sz w:val="28"/>
          <w:szCs w:val="28"/>
        </w:rPr>
        <w:br/>
      </w:r>
      <w:r w:rsidRPr="00B92323">
        <w:rPr>
          <w:rFonts w:eastAsia="Times New Roman" w:cstheme="minorHAnsi"/>
          <w:sz w:val="18"/>
          <w:szCs w:val="18"/>
        </w:rPr>
        <w:t xml:space="preserve">                                                                                                                                                    © Public Domain</w:t>
      </w:r>
    </w:p>
    <w:p w14:paraId="3F36153A" w14:textId="77777777" w:rsidR="00B92323" w:rsidRPr="00B92323" w:rsidRDefault="00B92323" w:rsidP="00B92323">
      <w:pPr>
        <w:spacing w:after="0" w:line="240" w:lineRule="auto"/>
        <w:jc w:val="both"/>
        <w:rPr>
          <w:rFonts w:eastAsia="Times New Roman" w:cstheme="minorHAnsi"/>
          <w:b/>
          <w:bCs/>
          <w:sz w:val="28"/>
          <w:szCs w:val="28"/>
        </w:rPr>
      </w:pPr>
      <w:r w:rsidRPr="00B92323">
        <w:rPr>
          <w:rFonts w:eastAsia="Times New Roman" w:cstheme="minorHAnsi"/>
          <w:b/>
          <w:bCs/>
          <w:sz w:val="28"/>
          <w:szCs w:val="28"/>
        </w:rPr>
        <w:t>Old Testament Reading</w:t>
      </w:r>
      <w:r w:rsidRPr="00B92323">
        <w:rPr>
          <w:rFonts w:eastAsia="Times New Roman" w:cstheme="minorHAnsi"/>
          <w:sz w:val="28"/>
          <w:szCs w:val="28"/>
        </w:rPr>
        <w:t> - Isaiah 42:14–21</w:t>
      </w:r>
    </w:p>
    <w:p w14:paraId="18D92937"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For a long time I have held my peace; I have kept still and restrained myself; now I will cry out like a woman in labor; I will gasp and pant. I will lay waste mountains and hills, and dry up all their vegetation; I will turn the rivers into islands, and dry up the pools.</w:t>
      </w:r>
    </w:p>
    <w:p w14:paraId="5E0EDFF8"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And I will lead the blind in a way that they do not know, in paths that they have not known I will guide them. I will turn the darkness before them into light, the rough places into level ground. These are the things I do, and I do not forsake them. They are turned back and utterly put to shame, who trust in carved idols, who say to metal images, “You are our gods.”</w:t>
      </w:r>
    </w:p>
    <w:p w14:paraId="7BB327BF"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Hear, you deaf, and look, you blind, that you may see! Who is blind but my servant, or deaf as my messenger whom I send? Who is blind as my dedicated one, or blind as the servant of the Lord? He sees many things, but does not observe them; his ears are open, but he does not hear. The Lord was pleased, for his righteousness' sake, to magnify his law and make it glorious.</w:t>
      </w:r>
    </w:p>
    <w:p w14:paraId="2308D7DA" w14:textId="77777777" w:rsidR="00B92323" w:rsidRPr="00B92323" w:rsidRDefault="00B92323" w:rsidP="00B92323">
      <w:pPr>
        <w:spacing w:line="240" w:lineRule="auto"/>
        <w:rPr>
          <w:rFonts w:eastAsia="Times New Roman" w:cstheme="minorHAnsi"/>
          <w:sz w:val="28"/>
          <w:szCs w:val="24"/>
        </w:rPr>
      </w:pPr>
      <w:r w:rsidRPr="00B92323">
        <w:rPr>
          <w:rFonts w:eastAsia="Times New Roman" w:cstheme="minorHAnsi"/>
          <w:b/>
          <w:bCs/>
          <w:sz w:val="28"/>
          <w:szCs w:val="24"/>
        </w:rPr>
        <w:t>R:</w:t>
      </w:r>
      <w:r w:rsidRPr="00B92323">
        <w:rPr>
          <w:rFonts w:eastAsia="Times New Roman" w:cstheme="minorHAnsi"/>
          <w:sz w:val="28"/>
          <w:szCs w:val="24"/>
        </w:rPr>
        <w:t xml:space="preserve"> This is the Word of the Lord.                          </w:t>
      </w:r>
      <w:r w:rsidRPr="00B92323">
        <w:rPr>
          <w:rFonts w:eastAsia="Times New Roman" w:cstheme="minorHAnsi"/>
          <w:b/>
          <w:bCs/>
          <w:sz w:val="28"/>
          <w:szCs w:val="24"/>
        </w:rPr>
        <w:t>C:</w:t>
      </w:r>
      <w:r w:rsidRPr="00B92323">
        <w:rPr>
          <w:rFonts w:eastAsia="Times New Roman" w:cstheme="minorHAnsi"/>
          <w:sz w:val="28"/>
          <w:szCs w:val="24"/>
        </w:rPr>
        <w:t xml:space="preserve"> Thanks be to God.</w:t>
      </w:r>
    </w:p>
    <w:p w14:paraId="254D9DA3" w14:textId="77777777" w:rsidR="00B92323" w:rsidRPr="00B92323" w:rsidRDefault="00B92323" w:rsidP="00B92323">
      <w:pPr>
        <w:spacing w:after="0" w:line="240" w:lineRule="auto"/>
        <w:jc w:val="both"/>
        <w:rPr>
          <w:rFonts w:eastAsia="Times New Roman" w:cstheme="minorHAnsi"/>
          <w:b/>
          <w:bCs/>
          <w:sz w:val="28"/>
          <w:szCs w:val="28"/>
        </w:rPr>
      </w:pPr>
      <w:r w:rsidRPr="00B92323">
        <w:rPr>
          <w:rFonts w:eastAsia="Times New Roman" w:cstheme="minorHAnsi"/>
          <w:b/>
          <w:bCs/>
          <w:sz w:val="28"/>
          <w:szCs w:val="28"/>
        </w:rPr>
        <w:t>Epistle Reading</w:t>
      </w:r>
      <w:r w:rsidRPr="00B92323">
        <w:rPr>
          <w:rFonts w:eastAsia="Times New Roman" w:cstheme="minorHAnsi"/>
          <w:sz w:val="28"/>
          <w:szCs w:val="28"/>
        </w:rPr>
        <w:t> Ephesians 5:8–14</w:t>
      </w:r>
    </w:p>
    <w:p w14:paraId="2DA54F15"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For at one time you were darkness, but now you are light in the Lord. Walk as children of light (for the fruit of light is found in all that is good and right and true), and try to discern what is pleasing to the Lord. Take no part in the unfruitful works of darkness, but instead expose them. For it is shameful even to speak of the things that they do in secret. But when anything is exposed by the light, it becomes visible, for anything that becomes visible is light. Therefore it says,</w:t>
      </w:r>
    </w:p>
    <w:p w14:paraId="1B064FFB" w14:textId="77777777" w:rsidR="00B92323" w:rsidRDefault="00B92323">
      <w:pPr>
        <w:rPr>
          <w:rFonts w:eastAsia="Times New Roman" w:cstheme="minorHAnsi"/>
          <w:sz w:val="28"/>
          <w:szCs w:val="28"/>
        </w:rPr>
      </w:pPr>
      <w:r>
        <w:rPr>
          <w:rFonts w:eastAsia="Times New Roman" w:cstheme="minorHAnsi"/>
          <w:sz w:val="28"/>
          <w:szCs w:val="28"/>
        </w:rPr>
        <w:br w:type="page"/>
      </w:r>
    </w:p>
    <w:p w14:paraId="39D79C71" w14:textId="2196389B"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lastRenderedPageBreak/>
        <w:t>“Awake, O sleeper, and arise from the dead, and Christ will shine on you.”</w:t>
      </w:r>
    </w:p>
    <w:p w14:paraId="1F995D4A" w14:textId="77777777" w:rsidR="00B92323" w:rsidRPr="00B92323" w:rsidRDefault="00B92323" w:rsidP="00B92323">
      <w:pPr>
        <w:spacing w:line="240" w:lineRule="auto"/>
        <w:rPr>
          <w:rFonts w:eastAsia="Times New Roman" w:cstheme="minorHAnsi"/>
          <w:sz w:val="28"/>
          <w:szCs w:val="24"/>
        </w:rPr>
      </w:pPr>
      <w:r w:rsidRPr="00B92323">
        <w:rPr>
          <w:rFonts w:eastAsia="Times New Roman" w:cstheme="minorHAnsi"/>
          <w:b/>
          <w:bCs/>
          <w:sz w:val="28"/>
          <w:szCs w:val="24"/>
        </w:rPr>
        <w:t>R:</w:t>
      </w:r>
      <w:r w:rsidRPr="00B92323">
        <w:rPr>
          <w:rFonts w:eastAsia="Times New Roman" w:cstheme="minorHAnsi"/>
          <w:sz w:val="28"/>
          <w:szCs w:val="24"/>
        </w:rPr>
        <w:t xml:space="preserve"> This is the Word of the Lord.                          </w:t>
      </w:r>
      <w:r w:rsidRPr="00B92323">
        <w:rPr>
          <w:rFonts w:eastAsia="Times New Roman" w:cstheme="minorHAnsi"/>
          <w:b/>
          <w:bCs/>
          <w:sz w:val="28"/>
          <w:szCs w:val="24"/>
        </w:rPr>
        <w:t>C:</w:t>
      </w:r>
      <w:r w:rsidRPr="00B92323">
        <w:rPr>
          <w:rFonts w:eastAsia="Times New Roman" w:cstheme="minorHAnsi"/>
          <w:sz w:val="28"/>
          <w:szCs w:val="24"/>
        </w:rPr>
        <w:t xml:space="preserve"> Thanks be to God.</w:t>
      </w:r>
    </w:p>
    <w:p w14:paraId="599CA93D" w14:textId="77777777" w:rsidR="00B92323" w:rsidRPr="00B92323" w:rsidRDefault="00B92323" w:rsidP="00B92323">
      <w:pPr>
        <w:spacing w:after="0" w:line="240" w:lineRule="auto"/>
        <w:rPr>
          <w:rFonts w:eastAsia="Times New Roman" w:cstheme="minorHAnsi"/>
          <w:b/>
          <w:bCs/>
          <w:sz w:val="28"/>
          <w:szCs w:val="28"/>
        </w:rPr>
      </w:pPr>
      <w:r w:rsidRPr="00B92323">
        <w:rPr>
          <w:rFonts w:eastAsia="Times New Roman" w:cstheme="minorHAnsi"/>
          <w:b/>
          <w:bCs/>
          <w:sz w:val="28"/>
          <w:szCs w:val="28"/>
        </w:rPr>
        <w:t>Gospel Reading</w:t>
      </w:r>
      <w:r w:rsidRPr="00B92323">
        <w:rPr>
          <w:rFonts w:eastAsia="Times New Roman" w:cstheme="minorHAnsi"/>
          <w:sz w:val="28"/>
          <w:szCs w:val="28"/>
        </w:rPr>
        <w:t> - John 9:1–7, 13–17, 34–39</w:t>
      </w:r>
    </w:p>
    <w:p w14:paraId="6A155C54"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As he passed by, he saw a man blind from birth. And his disciples asked him, “Rabbi, who sinned, this man or his parents, that he was born blind?” Jesus answered, “It was not that this man sinned, or his parents, but that the works of God might be displayed in him. We must work the works of him who sent me while it is day; night is coming, when no one can work. As long as I am in the world, I am the light of the world.” Having said these things, he spit on the ground and made mud with the saliva. Then he anointed the man's eyes with the mud and said to him, “Go, wash in the pool of Siloam” (which means Sent). So he went and washed and came back seeing....</w:t>
      </w:r>
    </w:p>
    <w:p w14:paraId="5083F42E"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...They brought to the Pharisees the man who had formerly been blind. Now it was a Sabbath day when Jesus made the mud and opened his eyes. So the Pharisees again asked him how he had received his sight. And he said to them, “He put mud on my eyes, and I washed, and I see.” Some of the Pharisees said, “This man is not from God, for he does not keep the Sabbath.” But others said, “How can a man who is a sinner do such signs?” And there was a division among them. So they said again to the blind man, “What do you say about him, since he has opened your eyes?” He said, “He is a prophet.”...</w:t>
      </w:r>
    </w:p>
    <w:p w14:paraId="713B779A"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...They answered him, “You were born in utter sin, and would you teach us?” And they cast him out.</w:t>
      </w:r>
    </w:p>
    <w:p w14:paraId="1168488F"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Jesus heard that they had cast him out, and having found him he said, “Do you believe in the Son of Man?” He answered, “And who is he, sir, that I may believe in him?” Jesus said to him, “You have seen him, and it is he who is speaking to you.” He said, “Lord, I believe,” and he worshiped him. Jesus said, “For judgment I came into this world, that those who do not see may see, and those who see may become blind.”</w:t>
      </w:r>
    </w:p>
    <w:p w14:paraId="68B441EE" w14:textId="77777777" w:rsidR="00B92323" w:rsidRPr="00B92323" w:rsidRDefault="00B92323" w:rsidP="00B92323">
      <w:pPr>
        <w:spacing w:line="240" w:lineRule="auto"/>
        <w:rPr>
          <w:rFonts w:eastAsia="Times New Roman" w:cstheme="minorHAnsi"/>
          <w:sz w:val="28"/>
          <w:szCs w:val="24"/>
        </w:rPr>
      </w:pPr>
      <w:r w:rsidRPr="00B92323">
        <w:rPr>
          <w:rFonts w:eastAsia="Times New Roman" w:cstheme="minorHAnsi"/>
          <w:b/>
          <w:bCs/>
          <w:sz w:val="28"/>
          <w:szCs w:val="24"/>
        </w:rPr>
        <w:t>P:</w:t>
      </w:r>
      <w:r w:rsidRPr="00B92323">
        <w:rPr>
          <w:rFonts w:eastAsia="Times New Roman" w:cstheme="minorHAnsi"/>
          <w:sz w:val="28"/>
          <w:szCs w:val="24"/>
        </w:rPr>
        <w:t xml:space="preserve"> This is the Gospel of the Lord.          </w:t>
      </w:r>
      <w:r w:rsidRPr="00B92323">
        <w:rPr>
          <w:rFonts w:eastAsia="Times New Roman" w:cstheme="minorHAnsi"/>
          <w:b/>
          <w:bCs/>
          <w:sz w:val="28"/>
          <w:szCs w:val="24"/>
        </w:rPr>
        <w:t>C:</w:t>
      </w:r>
      <w:r w:rsidRPr="00B92323">
        <w:rPr>
          <w:rFonts w:eastAsia="Times New Roman" w:cstheme="minorHAnsi"/>
          <w:sz w:val="28"/>
          <w:szCs w:val="24"/>
        </w:rPr>
        <w:t xml:space="preserve"> Praise be to You, O Christ.</w:t>
      </w:r>
    </w:p>
    <w:p w14:paraId="66523933"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b/>
          <w:bCs/>
          <w:sz w:val="28"/>
          <w:szCs w:val="28"/>
        </w:rPr>
        <w:t>Children's Message</w:t>
      </w:r>
      <w:r w:rsidRPr="00B92323">
        <w:rPr>
          <w:rFonts w:eastAsia="Times New Roman" w:cstheme="minorHAnsi"/>
          <w:sz w:val="28"/>
          <w:szCs w:val="28"/>
        </w:rPr>
        <w:t xml:space="preserve"> </w:t>
      </w:r>
      <w:r w:rsidRPr="00B92323">
        <w:rPr>
          <w:rFonts w:eastAsia="Times New Roman" w:cstheme="minorHAnsi"/>
          <w:i/>
          <w:iCs/>
          <w:sz w:val="28"/>
          <w:szCs w:val="28"/>
        </w:rPr>
        <w:t>(Children dismissed to Children's Church)</w:t>
      </w:r>
    </w:p>
    <w:p w14:paraId="7B694F63" w14:textId="77777777" w:rsidR="00B92323" w:rsidRPr="00B92323" w:rsidRDefault="00B92323" w:rsidP="00B92323">
      <w:pPr>
        <w:spacing w:after="0" w:line="240" w:lineRule="auto"/>
        <w:rPr>
          <w:rFonts w:eastAsia="Times New Roman" w:cstheme="minorHAnsi"/>
          <w:sz w:val="28"/>
          <w:szCs w:val="28"/>
        </w:rPr>
      </w:pPr>
      <w:r w:rsidRPr="00B92323">
        <w:rPr>
          <w:rFonts w:eastAsia="Times New Roman" w:cstheme="minorHAnsi"/>
          <w:b/>
          <w:bCs/>
          <w:sz w:val="28"/>
          <w:szCs w:val="28"/>
        </w:rPr>
        <w:t>Sermon Hymn</w:t>
      </w:r>
      <w:r w:rsidRPr="00B92323">
        <w:rPr>
          <w:rFonts w:eastAsia="Times New Roman" w:cstheme="minorHAnsi"/>
          <w:i/>
          <w:iCs/>
          <w:sz w:val="28"/>
          <w:szCs w:val="28"/>
        </w:rPr>
        <w:t> – </w:t>
      </w:r>
      <w:r w:rsidRPr="00B92323">
        <w:rPr>
          <w:rFonts w:eastAsia="Times New Roman" w:cstheme="minorHAnsi"/>
          <w:sz w:val="28"/>
          <w:szCs w:val="28"/>
        </w:rPr>
        <w:t>Let Us Ever Walk With Jesus</w:t>
      </w:r>
    </w:p>
    <w:p w14:paraId="12177E75"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Let us ever walk with Jesus, follow His example pure,</w:t>
      </w:r>
      <w:r w:rsidRPr="00B92323">
        <w:rPr>
          <w:rFonts w:eastAsia="Times New Roman" w:cstheme="minorHAnsi"/>
          <w:sz w:val="28"/>
          <w:szCs w:val="28"/>
        </w:rPr>
        <w:br/>
        <w:t>Through a world that would deceive us and to sin our spirits lure.</w:t>
      </w:r>
      <w:r w:rsidRPr="00B92323">
        <w:rPr>
          <w:rFonts w:eastAsia="Times New Roman" w:cstheme="minorHAnsi"/>
          <w:sz w:val="28"/>
          <w:szCs w:val="28"/>
        </w:rPr>
        <w:br/>
        <w:t>Onward in His footsteps treading, pilgrims here, our home above,</w:t>
      </w:r>
      <w:r w:rsidRPr="00B92323">
        <w:rPr>
          <w:rFonts w:eastAsia="Times New Roman" w:cstheme="minorHAnsi"/>
          <w:sz w:val="28"/>
          <w:szCs w:val="28"/>
        </w:rPr>
        <w:br/>
        <w:t>Full of faith and hope and love, let us do the Father’s bidding.</w:t>
      </w:r>
      <w:r w:rsidRPr="00B92323">
        <w:rPr>
          <w:rFonts w:eastAsia="Times New Roman" w:cstheme="minorHAnsi"/>
          <w:sz w:val="28"/>
          <w:szCs w:val="28"/>
        </w:rPr>
        <w:br/>
        <w:t>Faithful Lord, with me abide; I shall follow where You guide.</w:t>
      </w:r>
    </w:p>
    <w:p w14:paraId="2A5AFACA"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Let us suffer here with Jesus and with patience bear our cross.</w:t>
      </w:r>
      <w:r w:rsidRPr="00B92323">
        <w:rPr>
          <w:rFonts w:eastAsia="Times New Roman" w:cstheme="minorHAnsi"/>
          <w:sz w:val="28"/>
          <w:szCs w:val="28"/>
        </w:rPr>
        <w:br/>
        <w:t>Joy will follow all our sadness; where He is, there is no loss.</w:t>
      </w:r>
      <w:r w:rsidRPr="00B92323">
        <w:rPr>
          <w:rFonts w:eastAsia="Times New Roman" w:cstheme="minorHAnsi"/>
          <w:sz w:val="28"/>
          <w:szCs w:val="28"/>
        </w:rPr>
        <w:br/>
        <w:t>Though today we sow no laughter, we shall reap celestial joy;</w:t>
      </w:r>
      <w:r w:rsidRPr="00B92323">
        <w:rPr>
          <w:rFonts w:eastAsia="Times New Roman" w:cstheme="minorHAnsi"/>
          <w:sz w:val="28"/>
          <w:szCs w:val="28"/>
        </w:rPr>
        <w:br/>
      </w:r>
      <w:r w:rsidRPr="00B92323">
        <w:rPr>
          <w:rFonts w:eastAsia="Times New Roman" w:cstheme="minorHAnsi"/>
          <w:sz w:val="28"/>
          <w:szCs w:val="28"/>
        </w:rPr>
        <w:lastRenderedPageBreak/>
        <w:t>All discomforts that annoy shall give way to mirth hereafter.</w:t>
      </w:r>
      <w:r w:rsidRPr="00B92323">
        <w:rPr>
          <w:rFonts w:eastAsia="Times New Roman" w:cstheme="minorHAnsi"/>
          <w:sz w:val="28"/>
          <w:szCs w:val="28"/>
        </w:rPr>
        <w:br/>
        <w:t>Jesus, here I share Your woe; help me there Your joy to know.</w:t>
      </w:r>
    </w:p>
    <w:p w14:paraId="7F53D844" w14:textId="77777777" w:rsidR="00B92323" w:rsidRPr="00B92323" w:rsidRDefault="00B92323" w:rsidP="00B92323">
      <w:pPr>
        <w:spacing w:line="240" w:lineRule="auto"/>
        <w:rPr>
          <w:rFonts w:eastAsia="Times New Roman" w:cstheme="minorHAnsi"/>
          <w:sz w:val="28"/>
          <w:szCs w:val="28"/>
        </w:rPr>
      </w:pPr>
      <w:r w:rsidRPr="00B92323">
        <w:rPr>
          <w:rFonts w:eastAsia="Times New Roman" w:cstheme="minorHAnsi"/>
          <w:sz w:val="28"/>
          <w:szCs w:val="28"/>
        </w:rPr>
        <w:t>Let us gladly die with Jesus. Since by death He conquered death,</w:t>
      </w:r>
      <w:r w:rsidRPr="00B92323">
        <w:rPr>
          <w:rFonts w:eastAsia="Times New Roman" w:cstheme="minorHAnsi"/>
          <w:sz w:val="28"/>
          <w:szCs w:val="28"/>
        </w:rPr>
        <w:br/>
        <w:t xml:space="preserve">He will free us from destruction, </w:t>
      </w:r>
      <w:proofErr w:type="spellStart"/>
      <w:r w:rsidRPr="00B92323">
        <w:rPr>
          <w:rFonts w:eastAsia="Times New Roman" w:cstheme="minorHAnsi"/>
          <w:sz w:val="28"/>
          <w:szCs w:val="28"/>
        </w:rPr>
        <w:t>give</w:t>
      </w:r>
      <w:proofErr w:type="spellEnd"/>
      <w:r w:rsidRPr="00B92323">
        <w:rPr>
          <w:rFonts w:eastAsia="Times New Roman" w:cstheme="minorHAnsi"/>
          <w:sz w:val="28"/>
          <w:szCs w:val="28"/>
        </w:rPr>
        <w:t xml:space="preserve"> to us immortal breath.</w:t>
      </w:r>
      <w:r w:rsidRPr="00B92323">
        <w:rPr>
          <w:rFonts w:eastAsia="Times New Roman" w:cstheme="minorHAnsi"/>
          <w:sz w:val="28"/>
          <w:szCs w:val="28"/>
        </w:rPr>
        <w:br/>
        <w:t>Let us mortify all passion that would lead us into sin;</w:t>
      </w:r>
      <w:r w:rsidRPr="00B92323">
        <w:rPr>
          <w:rFonts w:eastAsia="Times New Roman" w:cstheme="minorHAnsi"/>
          <w:sz w:val="28"/>
          <w:szCs w:val="28"/>
        </w:rPr>
        <w:br/>
        <w:t>And the grave that shuts us in shall but prove the gate to heaven.</w:t>
      </w:r>
      <w:r w:rsidRPr="00B92323">
        <w:rPr>
          <w:rFonts w:eastAsia="Times New Roman" w:cstheme="minorHAnsi"/>
          <w:sz w:val="28"/>
          <w:szCs w:val="28"/>
        </w:rPr>
        <w:br/>
        <w:t>Jesus, here with You I die, there to live with You on high.</w:t>
      </w:r>
    </w:p>
    <w:p w14:paraId="4E9CB472" w14:textId="77777777" w:rsidR="00B92323" w:rsidRPr="00B92323" w:rsidRDefault="00B92323" w:rsidP="00B92323">
      <w:pPr>
        <w:spacing w:line="240" w:lineRule="auto"/>
        <w:rPr>
          <w:rFonts w:eastAsia="Times New Roman" w:cstheme="minorHAnsi"/>
          <w:sz w:val="28"/>
          <w:szCs w:val="24"/>
        </w:rPr>
      </w:pPr>
      <w:r w:rsidRPr="00B92323">
        <w:rPr>
          <w:rFonts w:eastAsia="Times New Roman" w:cstheme="minorHAnsi"/>
          <w:sz w:val="28"/>
          <w:szCs w:val="28"/>
        </w:rPr>
        <w:t>Let us also live with Jesus. He has risen from the dead,</w:t>
      </w:r>
      <w:r w:rsidRPr="00B92323">
        <w:rPr>
          <w:rFonts w:eastAsia="Times New Roman" w:cstheme="minorHAnsi"/>
          <w:sz w:val="28"/>
          <w:szCs w:val="28"/>
        </w:rPr>
        <w:br/>
        <w:t>That to life we may awaken. Jesus, You are now our head.</w:t>
      </w:r>
      <w:r w:rsidRPr="00B92323">
        <w:rPr>
          <w:rFonts w:eastAsia="Times New Roman" w:cstheme="minorHAnsi"/>
          <w:sz w:val="28"/>
          <w:szCs w:val="28"/>
        </w:rPr>
        <w:br/>
      </w:r>
      <w:r w:rsidRPr="00B92323">
        <w:rPr>
          <w:rFonts w:eastAsia="Times New Roman" w:cstheme="minorHAnsi"/>
          <w:sz w:val="24"/>
          <w:szCs w:val="24"/>
        </w:rPr>
        <w:t>We are Your own living members; where You live, there we shall be,</w:t>
      </w:r>
      <w:r w:rsidRPr="00B92323">
        <w:rPr>
          <w:rFonts w:eastAsia="Times New Roman" w:cstheme="minorHAnsi"/>
          <w:sz w:val="28"/>
          <w:szCs w:val="28"/>
        </w:rPr>
        <w:br/>
        <w:t>In Your presence constantly, living there with You forever.</w:t>
      </w:r>
      <w:r w:rsidRPr="00B92323">
        <w:rPr>
          <w:rFonts w:eastAsia="Times New Roman" w:cstheme="minorHAnsi"/>
          <w:sz w:val="28"/>
          <w:szCs w:val="28"/>
        </w:rPr>
        <w:br/>
        <w:t>Jesus, let me faithful be, life eternal grant to me.</w:t>
      </w:r>
      <w:r w:rsidRPr="00B92323">
        <w:rPr>
          <w:rFonts w:eastAsia="Times New Roman" w:cstheme="minorHAnsi"/>
          <w:sz w:val="28"/>
          <w:szCs w:val="24"/>
        </w:rPr>
        <w:t xml:space="preserve">  </w:t>
      </w:r>
      <w:r w:rsidRPr="00B92323">
        <w:rPr>
          <w:rFonts w:eastAsia="Times New Roman" w:cstheme="minorHAnsi"/>
          <w:sz w:val="28"/>
          <w:szCs w:val="24"/>
        </w:rPr>
        <w:br/>
      </w:r>
      <w:r w:rsidRPr="00B92323">
        <w:rPr>
          <w:rFonts w:eastAsia="Times New Roman" w:cstheme="minorHAnsi"/>
          <w:sz w:val="18"/>
          <w:szCs w:val="18"/>
        </w:rPr>
        <w:t>© 1978 Lutheran Book of Worship</w:t>
      </w:r>
    </w:p>
    <w:p w14:paraId="6CC34A1C" w14:textId="77777777" w:rsidR="00B92323" w:rsidRPr="00B92323" w:rsidRDefault="00B92323" w:rsidP="00B92323">
      <w:pPr>
        <w:spacing w:line="240" w:lineRule="auto"/>
        <w:contextualSpacing/>
        <w:jc w:val="both"/>
        <w:rPr>
          <w:rFonts w:eastAsia="Times New Roman" w:cstheme="minorHAnsi"/>
          <w:sz w:val="28"/>
          <w:szCs w:val="28"/>
        </w:rPr>
      </w:pPr>
      <w:r w:rsidRPr="00B92323">
        <w:rPr>
          <w:rFonts w:eastAsia="Times New Roman" w:cstheme="minorHAnsi"/>
          <w:b/>
          <w:bCs/>
          <w:sz w:val="28"/>
          <w:szCs w:val="28"/>
        </w:rPr>
        <w:t>Sermon</w:t>
      </w:r>
      <w:r w:rsidRPr="00B92323">
        <w:rPr>
          <w:rFonts w:eastAsia="Times New Roman" w:cstheme="minorHAnsi"/>
          <w:sz w:val="28"/>
          <w:szCs w:val="28"/>
        </w:rPr>
        <w:t> - "Darkness and Light"</w:t>
      </w:r>
    </w:p>
    <w:p w14:paraId="1AFF0611" w14:textId="77777777" w:rsidR="00B92323" w:rsidRPr="00B92323" w:rsidRDefault="00B92323" w:rsidP="00B92323">
      <w:pPr>
        <w:spacing w:line="240" w:lineRule="auto"/>
        <w:contextualSpacing/>
        <w:jc w:val="both"/>
        <w:rPr>
          <w:rFonts w:eastAsia="Times New Roman" w:cstheme="minorHAnsi"/>
          <w:sz w:val="18"/>
          <w:szCs w:val="18"/>
        </w:rPr>
      </w:pPr>
    </w:p>
    <w:p w14:paraId="44987140" w14:textId="77777777" w:rsidR="00B92323" w:rsidRPr="00B92323" w:rsidRDefault="00B92323" w:rsidP="00B92323">
      <w:pPr>
        <w:spacing w:line="240" w:lineRule="auto"/>
        <w:rPr>
          <w:rFonts w:eastAsia="Times New Roman" w:cstheme="minorHAnsi"/>
          <w:b/>
          <w:bCs/>
          <w:sz w:val="28"/>
          <w:szCs w:val="24"/>
        </w:rPr>
      </w:pPr>
      <w:r w:rsidRPr="00B92323">
        <w:rPr>
          <w:rFonts w:eastAsia="Times New Roman" w:cstheme="minorHAnsi"/>
          <w:b/>
          <w:bCs/>
          <w:sz w:val="28"/>
          <w:szCs w:val="24"/>
        </w:rPr>
        <w:t xml:space="preserve">Prayers: </w:t>
      </w:r>
      <w:r w:rsidRPr="00B92323">
        <w:rPr>
          <w:rFonts w:eastAsia="Times New Roman" w:cstheme="minorHAnsi"/>
          <w:bCs/>
          <w:i/>
          <w:sz w:val="28"/>
          <w:szCs w:val="24"/>
        </w:rPr>
        <w:t>Text in prayer requests to (813) 326-5255</w:t>
      </w:r>
    </w:p>
    <w:p w14:paraId="273D6B22" w14:textId="77777777" w:rsidR="00B92323" w:rsidRPr="00B92323" w:rsidRDefault="00B92323" w:rsidP="00B92323">
      <w:pPr>
        <w:spacing w:after="0"/>
        <w:rPr>
          <w:rFonts w:eastAsia="Times New Roman" w:cstheme="minorHAnsi"/>
          <w:b/>
          <w:bCs/>
          <w:sz w:val="28"/>
          <w:szCs w:val="28"/>
        </w:rPr>
      </w:pPr>
      <w:bookmarkStart w:id="1" w:name="_Hlk133072406"/>
      <w:r w:rsidRPr="00B92323">
        <w:rPr>
          <w:rFonts w:eastAsia="Times New Roman" w:cstheme="minorHAnsi"/>
          <w:b/>
          <w:bCs/>
          <w:sz w:val="28"/>
          <w:szCs w:val="28"/>
        </w:rPr>
        <w:t xml:space="preserve">Nicene Creed </w:t>
      </w:r>
      <w:r w:rsidRPr="00B92323">
        <w:rPr>
          <w:rFonts w:eastAsia="Times New Roman" w:cstheme="minorHAnsi"/>
          <w:i/>
          <w:iCs/>
          <w:color w:val="808080" w:themeColor="background1" w:themeShade="80"/>
          <w:sz w:val="28"/>
          <w:szCs w:val="28"/>
        </w:rPr>
        <w:t>(stand)</w:t>
      </w:r>
    </w:p>
    <w:p w14:paraId="7A43CABE"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I believe in one God, the Father Almighty, maker of heaven and earth and of all things visible and invisible.</w:t>
      </w:r>
    </w:p>
    <w:p w14:paraId="15C5E199"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636C66BF"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1"/>
    <w:p w14:paraId="50AEA81E" w14:textId="77777777" w:rsidR="00B92323" w:rsidRPr="00B92323" w:rsidRDefault="00B92323" w:rsidP="00B92323">
      <w:pPr>
        <w:spacing w:after="0" w:line="240" w:lineRule="auto"/>
        <w:rPr>
          <w:rFonts w:eastAsia="Times New Roman" w:cstheme="minorHAnsi"/>
          <w:sz w:val="28"/>
          <w:szCs w:val="28"/>
        </w:rPr>
      </w:pPr>
      <w:r w:rsidRPr="00B92323">
        <w:rPr>
          <w:rFonts w:eastAsia="Times New Roman" w:cstheme="minorHAnsi"/>
          <w:b/>
          <w:bCs/>
          <w:sz w:val="28"/>
          <w:szCs w:val="28"/>
        </w:rPr>
        <w:t xml:space="preserve">The Lord's Prayer </w:t>
      </w:r>
      <w:r w:rsidRPr="00B92323">
        <w:rPr>
          <w:rFonts w:eastAsia="Times New Roman" w:cstheme="minorHAnsi"/>
          <w:i/>
          <w:iCs/>
          <w:color w:val="808080" w:themeColor="background1" w:themeShade="80"/>
          <w:sz w:val="28"/>
          <w:szCs w:val="28"/>
        </w:rPr>
        <w:t>(stand)</w:t>
      </w:r>
    </w:p>
    <w:p w14:paraId="577474F8" w14:textId="77777777" w:rsidR="00B92323" w:rsidRPr="00B92323" w:rsidRDefault="00B92323" w:rsidP="00B92323">
      <w:pPr>
        <w:spacing w:line="240" w:lineRule="auto"/>
        <w:jc w:val="both"/>
        <w:rPr>
          <w:rFonts w:eastAsia="Times New Roman" w:cstheme="minorHAnsi"/>
          <w:sz w:val="28"/>
          <w:szCs w:val="28"/>
        </w:rPr>
      </w:pPr>
      <w:r w:rsidRPr="00B92323">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9B8216A" w14:textId="77777777" w:rsidR="00B92323" w:rsidRPr="00B92323" w:rsidRDefault="00B92323" w:rsidP="00B92323">
      <w:pPr>
        <w:spacing w:line="240" w:lineRule="auto"/>
        <w:rPr>
          <w:rFonts w:eastAsia="Times New Roman" w:cstheme="minorHAnsi"/>
          <w:sz w:val="28"/>
          <w:szCs w:val="24"/>
        </w:rPr>
      </w:pPr>
      <w:r w:rsidRPr="00B92323">
        <w:rPr>
          <w:rFonts w:eastAsia="Times New Roman" w:cstheme="minorHAnsi"/>
          <w:b/>
          <w:bCs/>
          <w:sz w:val="28"/>
          <w:szCs w:val="24"/>
        </w:rPr>
        <w:t xml:space="preserve">Benediction </w:t>
      </w:r>
      <w:r w:rsidRPr="00B92323">
        <w:rPr>
          <w:rFonts w:eastAsia="Times New Roman" w:cstheme="minorHAnsi"/>
          <w:i/>
          <w:iCs/>
          <w:color w:val="808080" w:themeColor="background1" w:themeShade="80"/>
          <w:sz w:val="28"/>
          <w:szCs w:val="28"/>
        </w:rPr>
        <w:t>(stand)</w:t>
      </w:r>
    </w:p>
    <w:p w14:paraId="17E6B8C0" w14:textId="77777777" w:rsidR="00B92323" w:rsidRPr="00B92323" w:rsidRDefault="00B92323" w:rsidP="00B92323">
      <w:pPr>
        <w:spacing w:after="0" w:line="240" w:lineRule="auto"/>
        <w:rPr>
          <w:rFonts w:eastAsia="Times New Roman" w:cstheme="minorHAnsi"/>
          <w:b/>
          <w:bCs/>
          <w:sz w:val="28"/>
          <w:szCs w:val="24"/>
        </w:rPr>
      </w:pPr>
      <w:r w:rsidRPr="00B92323">
        <w:rPr>
          <w:rFonts w:eastAsia="Times New Roman" w:cstheme="minorHAnsi"/>
          <w:b/>
          <w:bCs/>
          <w:sz w:val="28"/>
          <w:szCs w:val="28"/>
        </w:rPr>
        <w:lastRenderedPageBreak/>
        <w:t>Closing Song: </w:t>
      </w:r>
      <w:bookmarkStart w:id="2" w:name="_Hlk208059320"/>
      <w:r w:rsidRPr="00B92323">
        <w:rPr>
          <w:rFonts w:eastAsia="Times New Roman" w:cstheme="minorHAnsi"/>
          <w:sz w:val="28"/>
          <w:szCs w:val="24"/>
        </w:rPr>
        <w:t>We Are</w:t>
      </w:r>
    </w:p>
    <w:p w14:paraId="094A5E0B" w14:textId="77777777" w:rsidR="00B92323" w:rsidRPr="00B92323" w:rsidRDefault="00B92323" w:rsidP="00B92323">
      <w:pPr>
        <w:spacing w:line="240" w:lineRule="auto"/>
        <w:contextualSpacing/>
        <w:rPr>
          <w:rFonts w:eastAsia="Times New Roman" w:cstheme="minorHAnsi"/>
          <w:sz w:val="28"/>
          <w:szCs w:val="24"/>
        </w:rPr>
      </w:pPr>
      <w:r w:rsidRPr="00B92323">
        <w:rPr>
          <w:rFonts w:eastAsia="Times New Roman" w:cstheme="minorHAnsi"/>
          <w:sz w:val="28"/>
          <w:szCs w:val="24"/>
        </w:rPr>
        <w:t>Every secret, every shame, every fear, every pain,</w:t>
      </w:r>
    </w:p>
    <w:p w14:paraId="050679A2" w14:textId="77777777" w:rsidR="00B92323" w:rsidRPr="00B92323" w:rsidRDefault="00B92323" w:rsidP="00B92323">
      <w:pPr>
        <w:spacing w:line="240" w:lineRule="auto"/>
        <w:contextualSpacing/>
        <w:rPr>
          <w:rFonts w:eastAsia="Times New Roman" w:cstheme="minorHAnsi"/>
          <w:sz w:val="28"/>
          <w:szCs w:val="24"/>
        </w:rPr>
      </w:pPr>
      <w:r w:rsidRPr="00B92323">
        <w:rPr>
          <w:rFonts w:eastAsia="Times New Roman" w:cstheme="minorHAnsi"/>
          <w:sz w:val="28"/>
          <w:szCs w:val="24"/>
        </w:rPr>
        <w:t>Live inside the dark, but that’s not who we are.</w:t>
      </w:r>
    </w:p>
    <w:p w14:paraId="6474E0B7" w14:textId="77777777" w:rsidR="00B92323" w:rsidRPr="00B92323" w:rsidRDefault="00B92323" w:rsidP="00B92323">
      <w:pPr>
        <w:spacing w:line="240" w:lineRule="auto"/>
        <w:contextualSpacing/>
        <w:rPr>
          <w:rFonts w:eastAsia="Times New Roman" w:cstheme="minorHAnsi"/>
          <w:sz w:val="18"/>
          <w:szCs w:val="18"/>
        </w:rPr>
      </w:pPr>
      <w:r w:rsidRPr="00B92323">
        <w:rPr>
          <w:rFonts w:eastAsia="Times New Roman" w:cstheme="minorHAnsi"/>
          <w:sz w:val="28"/>
          <w:szCs w:val="24"/>
        </w:rPr>
        <w:t>We are children of the day.</w:t>
      </w:r>
      <w:r w:rsidRPr="00B92323">
        <w:rPr>
          <w:rFonts w:eastAsia="Times New Roman" w:cstheme="minorHAnsi"/>
          <w:sz w:val="28"/>
          <w:szCs w:val="24"/>
        </w:rPr>
        <w:br/>
      </w:r>
    </w:p>
    <w:p w14:paraId="72DDB467" w14:textId="77777777" w:rsidR="00B92323" w:rsidRPr="00B92323" w:rsidRDefault="00B92323" w:rsidP="00B92323">
      <w:pPr>
        <w:spacing w:line="240" w:lineRule="auto"/>
        <w:contextualSpacing/>
        <w:rPr>
          <w:rFonts w:eastAsia="Times New Roman" w:cstheme="minorHAnsi"/>
          <w:sz w:val="28"/>
          <w:szCs w:val="24"/>
        </w:rPr>
      </w:pPr>
      <w:r w:rsidRPr="00B92323">
        <w:rPr>
          <w:rFonts w:eastAsia="Times New Roman" w:cstheme="minorHAnsi"/>
          <w:sz w:val="28"/>
          <w:szCs w:val="24"/>
        </w:rPr>
        <w:t>Pre-Chorus:</w:t>
      </w:r>
    </w:p>
    <w:p w14:paraId="3E5ED126" w14:textId="77777777" w:rsidR="00B92323" w:rsidRPr="00B92323" w:rsidRDefault="00B92323" w:rsidP="00B92323">
      <w:pPr>
        <w:spacing w:line="240" w:lineRule="auto"/>
        <w:contextualSpacing/>
        <w:rPr>
          <w:rFonts w:eastAsia="Times New Roman" w:cstheme="minorHAnsi"/>
          <w:sz w:val="28"/>
          <w:szCs w:val="24"/>
        </w:rPr>
      </w:pPr>
      <w:r w:rsidRPr="00B92323">
        <w:rPr>
          <w:rFonts w:eastAsia="Times New Roman" w:cstheme="minorHAnsi"/>
          <w:sz w:val="28"/>
          <w:szCs w:val="24"/>
        </w:rPr>
        <w:t xml:space="preserve">So wake up sleeper, lift your head. </w:t>
      </w:r>
      <w:r w:rsidRPr="00B92323">
        <w:rPr>
          <w:rFonts w:eastAsia="Times New Roman" w:cstheme="minorHAnsi"/>
          <w:sz w:val="28"/>
          <w:szCs w:val="24"/>
        </w:rPr>
        <w:br/>
        <w:t>We were meant for more than this</w:t>
      </w:r>
    </w:p>
    <w:p w14:paraId="568A70DA" w14:textId="77777777" w:rsidR="00B92323" w:rsidRPr="00B92323" w:rsidRDefault="00B92323" w:rsidP="00B92323">
      <w:pPr>
        <w:spacing w:line="240" w:lineRule="auto"/>
        <w:contextualSpacing/>
        <w:rPr>
          <w:rFonts w:eastAsia="Times New Roman" w:cstheme="minorHAnsi"/>
          <w:sz w:val="28"/>
          <w:szCs w:val="24"/>
        </w:rPr>
      </w:pPr>
      <w:r w:rsidRPr="00B92323">
        <w:rPr>
          <w:rFonts w:eastAsia="Times New Roman" w:cstheme="minorHAnsi"/>
          <w:sz w:val="28"/>
          <w:szCs w:val="24"/>
        </w:rPr>
        <w:t xml:space="preserve">Fight the shadows conquer death. </w:t>
      </w:r>
    </w:p>
    <w:p w14:paraId="18183111" w14:textId="77777777" w:rsidR="00B92323" w:rsidRPr="00B92323" w:rsidRDefault="00B92323" w:rsidP="00B92323">
      <w:pPr>
        <w:spacing w:line="240" w:lineRule="auto"/>
        <w:contextualSpacing/>
        <w:rPr>
          <w:rFonts w:eastAsia="Times New Roman" w:cstheme="minorHAnsi"/>
          <w:sz w:val="18"/>
          <w:szCs w:val="18"/>
        </w:rPr>
      </w:pPr>
      <w:r w:rsidRPr="00B92323">
        <w:rPr>
          <w:rFonts w:eastAsia="Times New Roman" w:cstheme="minorHAnsi"/>
          <w:sz w:val="28"/>
          <w:szCs w:val="24"/>
        </w:rPr>
        <w:t>Make the most of the time we have left</w:t>
      </w:r>
      <w:r w:rsidRPr="00B92323">
        <w:rPr>
          <w:rFonts w:eastAsia="Times New Roman" w:cstheme="minorHAnsi"/>
          <w:sz w:val="28"/>
          <w:szCs w:val="24"/>
        </w:rPr>
        <w:br/>
      </w:r>
    </w:p>
    <w:p w14:paraId="731F12CB" w14:textId="77777777" w:rsidR="00B92323" w:rsidRPr="00B92323" w:rsidRDefault="00B92323" w:rsidP="00B92323">
      <w:pPr>
        <w:rPr>
          <w:rFonts w:eastAsia="Times New Roman" w:cstheme="minorHAnsi"/>
          <w:sz w:val="28"/>
          <w:szCs w:val="24"/>
        </w:rPr>
      </w:pPr>
      <w:r w:rsidRPr="00B92323">
        <w:rPr>
          <w:rFonts w:eastAsia="Times New Roman" w:cstheme="minorHAnsi"/>
          <w:sz w:val="28"/>
          <w:szCs w:val="24"/>
        </w:rPr>
        <w:t>Chorus:</w:t>
      </w:r>
      <w:r w:rsidRPr="00B92323">
        <w:rPr>
          <w:rFonts w:eastAsia="Times New Roman" w:cstheme="minorHAnsi"/>
          <w:sz w:val="28"/>
          <w:szCs w:val="24"/>
        </w:rPr>
        <w:br/>
        <w:t>We are the light of the world. We are the city on a hill</w:t>
      </w:r>
      <w:r w:rsidRPr="00B92323">
        <w:rPr>
          <w:rFonts w:eastAsia="Times New Roman" w:cstheme="minorHAnsi"/>
          <w:sz w:val="28"/>
          <w:szCs w:val="24"/>
        </w:rPr>
        <w:br/>
        <w:t>We are the light of the world</w:t>
      </w:r>
      <w:r w:rsidRPr="00B92323">
        <w:rPr>
          <w:rFonts w:eastAsia="Times New Roman" w:cstheme="minorHAnsi"/>
          <w:sz w:val="28"/>
          <w:szCs w:val="24"/>
        </w:rPr>
        <w:br/>
        <w:t xml:space="preserve">We </w:t>
      </w:r>
      <w:proofErr w:type="spellStart"/>
      <w:r w:rsidRPr="00B92323">
        <w:rPr>
          <w:rFonts w:eastAsia="Times New Roman" w:cstheme="minorHAnsi"/>
          <w:sz w:val="28"/>
          <w:szCs w:val="24"/>
        </w:rPr>
        <w:t>gotta</w:t>
      </w:r>
      <w:proofErr w:type="spellEnd"/>
      <w:r w:rsidRPr="00B92323">
        <w:rPr>
          <w:rFonts w:eastAsia="Times New Roman" w:cstheme="minorHAnsi"/>
          <w:sz w:val="28"/>
          <w:szCs w:val="24"/>
        </w:rPr>
        <w:t xml:space="preserve">, we </w:t>
      </w:r>
      <w:proofErr w:type="spellStart"/>
      <w:r w:rsidRPr="00B92323">
        <w:rPr>
          <w:rFonts w:eastAsia="Times New Roman" w:cstheme="minorHAnsi"/>
          <w:sz w:val="28"/>
          <w:szCs w:val="24"/>
        </w:rPr>
        <w:t>gotta</w:t>
      </w:r>
      <w:proofErr w:type="spellEnd"/>
      <w:r w:rsidRPr="00B92323">
        <w:rPr>
          <w:rFonts w:eastAsia="Times New Roman" w:cstheme="minorHAnsi"/>
          <w:sz w:val="28"/>
          <w:szCs w:val="24"/>
        </w:rPr>
        <w:t xml:space="preserve">, we </w:t>
      </w:r>
      <w:proofErr w:type="spellStart"/>
      <w:r w:rsidRPr="00B92323">
        <w:rPr>
          <w:rFonts w:eastAsia="Times New Roman" w:cstheme="minorHAnsi"/>
          <w:sz w:val="28"/>
          <w:szCs w:val="24"/>
        </w:rPr>
        <w:t>gotta</w:t>
      </w:r>
      <w:proofErr w:type="spellEnd"/>
      <w:r w:rsidRPr="00B92323">
        <w:rPr>
          <w:rFonts w:eastAsia="Times New Roman" w:cstheme="minorHAnsi"/>
          <w:sz w:val="28"/>
          <w:szCs w:val="24"/>
        </w:rPr>
        <w:t xml:space="preserve"> let the light shine</w:t>
      </w:r>
      <w:r w:rsidRPr="00B92323">
        <w:rPr>
          <w:rFonts w:eastAsia="Times New Roman" w:cstheme="minorHAnsi"/>
          <w:sz w:val="28"/>
          <w:szCs w:val="24"/>
        </w:rPr>
        <w:br/>
      </w:r>
      <w:r w:rsidRPr="00B92323">
        <w:rPr>
          <w:rFonts w:eastAsia="Times New Roman" w:cstheme="minorHAnsi"/>
          <w:i/>
          <w:iCs/>
          <w:sz w:val="28"/>
          <w:szCs w:val="24"/>
        </w:rPr>
        <w:t>(Repeat)</w:t>
      </w:r>
      <w:r w:rsidRPr="00B92323">
        <w:rPr>
          <w:rFonts w:eastAsia="Times New Roman" w:cstheme="minorHAnsi"/>
          <w:sz w:val="28"/>
          <w:szCs w:val="24"/>
        </w:rPr>
        <w:br/>
        <w:t>Let the light shine, let the light shine</w:t>
      </w:r>
    </w:p>
    <w:p w14:paraId="0A20E9BD" w14:textId="77777777" w:rsidR="00B92323" w:rsidRPr="00B92323" w:rsidRDefault="00B92323" w:rsidP="00B92323">
      <w:pPr>
        <w:rPr>
          <w:rFonts w:eastAsia="Times New Roman" w:cstheme="minorHAnsi"/>
          <w:sz w:val="28"/>
          <w:szCs w:val="24"/>
        </w:rPr>
      </w:pPr>
      <w:r w:rsidRPr="00B92323">
        <w:rPr>
          <w:rFonts w:eastAsia="Times New Roman" w:cstheme="minorHAnsi"/>
          <w:sz w:val="28"/>
          <w:szCs w:val="24"/>
        </w:rPr>
        <w:t>We are called to the spread the news.</w:t>
      </w:r>
      <w:r w:rsidRPr="00B92323">
        <w:rPr>
          <w:rFonts w:eastAsia="Times New Roman" w:cstheme="minorHAnsi"/>
          <w:sz w:val="28"/>
          <w:szCs w:val="24"/>
        </w:rPr>
        <w:br/>
        <w:t>Tell the world the simple truth.</w:t>
      </w:r>
      <w:r w:rsidRPr="00B92323">
        <w:rPr>
          <w:rFonts w:eastAsia="Times New Roman" w:cstheme="minorHAnsi"/>
          <w:sz w:val="28"/>
          <w:szCs w:val="24"/>
        </w:rPr>
        <w:br/>
        <w:t>Jesus came to save. There’s freedom in His Name.</w:t>
      </w:r>
      <w:r w:rsidRPr="00B92323">
        <w:rPr>
          <w:rFonts w:eastAsia="Times New Roman" w:cstheme="minorHAnsi"/>
          <w:sz w:val="28"/>
          <w:szCs w:val="24"/>
        </w:rPr>
        <w:br/>
        <w:t>So let it all break through</w:t>
      </w:r>
    </w:p>
    <w:p w14:paraId="2BB3B208" w14:textId="77777777" w:rsidR="00B92323" w:rsidRPr="00B92323" w:rsidRDefault="00B92323" w:rsidP="00B92323">
      <w:pPr>
        <w:spacing w:after="0" w:line="240" w:lineRule="auto"/>
        <w:rPr>
          <w:rFonts w:eastAsia="Times New Roman" w:cstheme="minorHAnsi"/>
          <w:i/>
          <w:iCs/>
          <w:sz w:val="28"/>
          <w:szCs w:val="24"/>
        </w:rPr>
      </w:pPr>
      <w:r w:rsidRPr="00B92323">
        <w:rPr>
          <w:rFonts w:eastAsia="Times New Roman" w:cstheme="minorHAnsi"/>
          <w:i/>
          <w:iCs/>
          <w:sz w:val="28"/>
          <w:szCs w:val="24"/>
        </w:rPr>
        <w:t>(Pre-Chorus and Chorus)</w:t>
      </w:r>
    </w:p>
    <w:p w14:paraId="27C1A37E" w14:textId="77777777" w:rsidR="00B92323" w:rsidRPr="00B92323" w:rsidRDefault="00B92323" w:rsidP="00B92323">
      <w:pPr>
        <w:spacing w:after="0" w:line="240" w:lineRule="auto"/>
        <w:rPr>
          <w:rFonts w:eastAsia="Times New Roman" w:cstheme="minorHAnsi"/>
          <w:i/>
          <w:iCs/>
          <w:sz w:val="18"/>
          <w:szCs w:val="18"/>
        </w:rPr>
      </w:pPr>
    </w:p>
    <w:p w14:paraId="4AA9D04C" w14:textId="77777777" w:rsidR="00B92323" w:rsidRPr="00B92323" w:rsidRDefault="00B92323" w:rsidP="00B92323">
      <w:pPr>
        <w:spacing w:line="240" w:lineRule="auto"/>
        <w:rPr>
          <w:rFonts w:eastAsia="Times New Roman" w:cstheme="minorHAnsi"/>
          <w:sz w:val="28"/>
          <w:szCs w:val="24"/>
        </w:rPr>
      </w:pPr>
      <w:r w:rsidRPr="00B92323">
        <w:rPr>
          <w:rFonts w:eastAsia="Times New Roman" w:cstheme="minorHAnsi"/>
          <w:sz w:val="28"/>
          <w:szCs w:val="24"/>
        </w:rPr>
        <w:t>Bridge:</w:t>
      </w:r>
      <w:r w:rsidRPr="00B92323">
        <w:rPr>
          <w:rFonts w:eastAsia="Times New Roman" w:cstheme="minorHAnsi"/>
          <w:sz w:val="28"/>
          <w:szCs w:val="24"/>
        </w:rPr>
        <w:br/>
        <w:t>We are the light we are the light we are the light</w:t>
      </w:r>
      <w:r w:rsidRPr="00B92323">
        <w:rPr>
          <w:rFonts w:eastAsia="Times New Roman" w:cstheme="minorHAnsi"/>
          <w:sz w:val="28"/>
          <w:szCs w:val="24"/>
        </w:rPr>
        <w:br/>
        <w:t>So let your light shine brighter</w:t>
      </w:r>
      <w:r w:rsidRPr="00B92323">
        <w:rPr>
          <w:rFonts w:eastAsia="Times New Roman" w:cstheme="minorHAnsi"/>
          <w:sz w:val="28"/>
          <w:szCs w:val="24"/>
        </w:rPr>
        <w:br/>
        <w:t>We the light we are the light we are the light... Jesus</w:t>
      </w:r>
      <w:r w:rsidRPr="00B92323">
        <w:rPr>
          <w:rFonts w:eastAsia="Times New Roman" w:cstheme="minorHAnsi"/>
          <w:sz w:val="28"/>
          <w:szCs w:val="24"/>
        </w:rPr>
        <w:br/>
        <w:t>You are the light you are the light you are the light.</w:t>
      </w:r>
      <w:r w:rsidRPr="00B92323">
        <w:rPr>
          <w:rFonts w:eastAsia="Times New Roman" w:cstheme="minorHAnsi"/>
          <w:sz w:val="28"/>
          <w:szCs w:val="24"/>
        </w:rPr>
        <w:br/>
        <w:t>We will lift you high and Shine, shine, shine</w:t>
      </w:r>
    </w:p>
    <w:p w14:paraId="5CEF7055" w14:textId="005FC908" w:rsidR="0061143E" w:rsidRDefault="00B92323" w:rsidP="00B92323">
      <w:pPr>
        <w:spacing w:line="240" w:lineRule="auto"/>
        <w:rPr>
          <w:rFonts w:eastAsia="Times New Roman" w:cstheme="minorHAnsi"/>
          <w:sz w:val="18"/>
          <w:szCs w:val="18"/>
        </w:rPr>
      </w:pPr>
      <w:r w:rsidRPr="00B92323">
        <w:rPr>
          <w:rFonts w:eastAsia="Times New Roman" w:cstheme="minorHAnsi"/>
          <w:i/>
          <w:iCs/>
          <w:sz w:val="28"/>
          <w:szCs w:val="24"/>
        </w:rPr>
        <w:t>(Chorus)</w:t>
      </w:r>
      <w:r w:rsidRPr="00B92323">
        <w:rPr>
          <w:sz w:val="24"/>
          <w:szCs w:val="24"/>
        </w:rPr>
        <w:t xml:space="preserve"> </w:t>
      </w:r>
      <w:r w:rsidRPr="00B92323">
        <w:rPr>
          <w:sz w:val="24"/>
          <w:szCs w:val="24"/>
        </w:rPr>
        <w:tab/>
      </w:r>
      <w:r w:rsidRPr="00B92323">
        <w:rPr>
          <w:sz w:val="24"/>
          <w:szCs w:val="24"/>
        </w:rPr>
        <w:tab/>
      </w:r>
      <w:r w:rsidRPr="00B92323">
        <w:rPr>
          <w:sz w:val="24"/>
          <w:szCs w:val="24"/>
        </w:rPr>
        <w:tab/>
        <w:t xml:space="preserve">   </w:t>
      </w:r>
      <w:r>
        <w:rPr>
          <w:sz w:val="24"/>
          <w:szCs w:val="24"/>
        </w:rPr>
        <w:t xml:space="preserve">              </w:t>
      </w:r>
      <w:r w:rsidRPr="00B92323">
        <w:rPr>
          <w:sz w:val="24"/>
          <w:szCs w:val="24"/>
        </w:rPr>
        <w:t xml:space="preserve">  </w:t>
      </w:r>
      <w:r w:rsidRPr="00B92323">
        <w:rPr>
          <w:rFonts w:eastAsia="Times New Roman" w:cstheme="minorHAnsi"/>
          <w:sz w:val="18"/>
          <w:szCs w:val="18"/>
        </w:rPr>
        <w:t xml:space="preserve">© 2011 </w:t>
      </w:r>
      <w:proofErr w:type="spellStart"/>
      <w:r w:rsidRPr="00B92323">
        <w:rPr>
          <w:rFonts w:eastAsia="Times New Roman" w:cstheme="minorHAnsi"/>
          <w:sz w:val="18"/>
          <w:szCs w:val="18"/>
        </w:rPr>
        <w:t>Alletrop</w:t>
      </w:r>
      <w:proofErr w:type="spellEnd"/>
      <w:r w:rsidRPr="00B92323">
        <w:rPr>
          <w:rFonts w:eastAsia="Times New Roman" w:cstheme="minorHAnsi"/>
          <w:sz w:val="18"/>
          <w:szCs w:val="18"/>
        </w:rPr>
        <w:t xml:space="preserve"> Music, Centricity Music Publishing</w:t>
      </w:r>
      <w:bookmarkEnd w:id="2"/>
    </w:p>
    <w:p w14:paraId="75BB44BE" w14:textId="2C49200A" w:rsidR="007A09C0" w:rsidRDefault="007A09C0">
      <w:pPr>
        <w:rPr>
          <w:rFonts w:eastAsia="Times New Roman" w:cstheme="minorHAnsi"/>
          <w:sz w:val="18"/>
          <w:szCs w:val="18"/>
        </w:rPr>
      </w:pPr>
      <w:r>
        <w:rPr>
          <w:rFonts w:eastAsia="Times New Roman" w:cstheme="minorHAnsi"/>
          <w:sz w:val="18"/>
          <w:szCs w:val="18"/>
        </w:rPr>
        <w:br w:type="page"/>
      </w:r>
    </w:p>
    <w:p w14:paraId="0C5EF295" w14:textId="77777777" w:rsidR="007A09C0" w:rsidRDefault="007A09C0" w:rsidP="00B92323">
      <w:pPr>
        <w:spacing w:line="240" w:lineRule="auto"/>
        <w:rPr>
          <w:rFonts w:eastAsia="Times New Roman" w:cstheme="minorHAnsi"/>
          <w:sz w:val="18"/>
          <w:szCs w:val="18"/>
        </w:rPr>
      </w:pPr>
    </w:p>
    <w:p w14:paraId="6D9D381B" w14:textId="77777777" w:rsidR="007A09C0" w:rsidRPr="00B92323" w:rsidRDefault="007A09C0" w:rsidP="00B92323">
      <w:pPr>
        <w:spacing w:line="240" w:lineRule="auto"/>
        <w:rPr>
          <w:rFonts w:eastAsia="Times New Roman"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7A09C0" w14:paraId="3DBC5303" w14:textId="77777777" w:rsidTr="00CA03B1">
        <w:trPr>
          <w:jc w:val="center"/>
        </w:trPr>
        <w:tc>
          <w:tcPr>
            <w:tcW w:w="6470" w:type="dxa"/>
            <w:gridSpan w:val="2"/>
          </w:tcPr>
          <w:p w14:paraId="45753D45" w14:textId="77777777" w:rsidR="007A09C0" w:rsidRPr="00AA3009" w:rsidRDefault="007A09C0" w:rsidP="00CA03B1">
            <w:pPr>
              <w:jc w:val="center"/>
              <w:rPr>
                <w:rFonts w:eastAsia="Times New Roman" w:cstheme="minorHAnsi"/>
                <w:b/>
                <w:bCs/>
              </w:rPr>
            </w:pPr>
            <w:r w:rsidRPr="00AA3009">
              <w:rPr>
                <w:rFonts w:eastAsia="Times New Roman" w:cstheme="minorHAnsi"/>
                <w:b/>
                <w:bCs/>
              </w:rPr>
              <w:t>Serving This Week</w:t>
            </w:r>
          </w:p>
        </w:tc>
      </w:tr>
      <w:tr w:rsidR="007A09C0" w14:paraId="57E15E17" w14:textId="77777777" w:rsidTr="00CA03B1">
        <w:trPr>
          <w:jc w:val="center"/>
        </w:trPr>
        <w:tc>
          <w:tcPr>
            <w:tcW w:w="6470" w:type="dxa"/>
            <w:gridSpan w:val="2"/>
          </w:tcPr>
          <w:p w14:paraId="7CC976D9" w14:textId="77777777" w:rsidR="007A09C0" w:rsidRPr="00AA3009" w:rsidRDefault="007A09C0" w:rsidP="00CA03B1">
            <w:pPr>
              <w:rPr>
                <w:rFonts w:eastAsia="Times New Roman" w:cstheme="minorHAnsi"/>
                <w:sz w:val="16"/>
                <w:szCs w:val="16"/>
              </w:rPr>
            </w:pPr>
          </w:p>
        </w:tc>
      </w:tr>
      <w:tr w:rsidR="007A09C0" w14:paraId="43F7EF49" w14:textId="77777777" w:rsidTr="00CA03B1">
        <w:trPr>
          <w:jc w:val="center"/>
        </w:trPr>
        <w:tc>
          <w:tcPr>
            <w:tcW w:w="3235" w:type="dxa"/>
          </w:tcPr>
          <w:p w14:paraId="7BE36A8C" w14:textId="77777777" w:rsidR="007A09C0" w:rsidRPr="00AA3009" w:rsidRDefault="007A09C0" w:rsidP="00CA03B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5E7B8707" w14:textId="77777777" w:rsidR="007A09C0" w:rsidRPr="00AA3009" w:rsidRDefault="007A09C0" w:rsidP="00CA03B1">
            <w:pPr>
              <w:rPr>
                <w:rFonts w:eastAsia="Times New Roman" w:cstheme="minorHAnsi"/>
                <w:b/>
                <w:bCs/>
              </w:rPr>
            </w:pPr>
            <w:r w:rsidRPr="00AA3009">
              <w:rPr>
                <w:rFonts w:eastAsia="Times New Roman" w:cstheme="minorHAnsi"/>
                <w:b/>
                <w:bCs/>
              </w:rPr>
              <w:t>Children’s Church Teacher:</w:t>
            </w:r>
          </w:p>
        </w:tc>
      </w:tr>
      <w:tr w:rsidR="007A09C0" w14:paraId="0E06BCD7" w14:textId="77777777" w:rsidTr="00CA03B1">
        <w:trPr>
          <w:jc w:val="center"/>
        </w:trPr>
        <w:tc>
          <w:tcPr>
            <w:tcW w:w="3235" w:type="dxa"/>
          </w:tcPr>
          <w:p w14:paraId="19A391E6" w14:textId="77777777" w:rsidR="007A09C0" w:rsidRPr="00AA3009" w:rsidRDefault="007A09C0" w:rsidP="00CA03B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3320D7E2" w14:textId="77777777" w:rsidR="007A09C0" w:rsidRPr="00AA3009" w:rsidRDefault="007A09C0" w:rsidP="00CA03B1">
            <w:pPr>
              <w:rPr>
                <w:rFonts w:eastAsia="Times New Roman" w:cstheme="minorHAnsi"/>
              </w:rPr>
            </w:pPr>
            <w:r>
              <w:rPr>
                <w:rFonts w:eastAsia="Times New Roman" w:cstheme="minorHAnsi"/>
              </w:rPr>
              <w:t>Melissa Steinbrueck</w:t>
            </w:r>
          </w:p>
        </w:tc>
      </w:tr>
      <w:tr w:rsidR="007A09C0" w14:paraId="4CCE367E" w14:textId="77777777" w:rsidTr="00CA03B1">
        <w:trPr>
          <w:jc w:val="center"/>
        </w:trPr>
        <w:tc>
          <w:tcPr>
            <w:tcW w:w="3235" w:type="dxa"/>
          </w:tcPr>
          <w:p w14:paraId="33873F60" w14:textId="77777777" w:rsidR="007A09C0" w:rsidRPr="00AA3009" w:rsidRDefault="007A09C0" w:rsidP="00CA03B1">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66971359" w14:textId="77777777" w:rsidR="007A09C0" w:rsidRPr="00AA3009" w:rsidRDefault="007A09C0" w:rsidP="00CA03B1">
            <w:pPr>
              <w:rPr>
                <w:rFonts w:eastAsia="Times New Roman" w:cstheme="minorHAnsi"/>
                <w:b/>
                <w:bCs/>
              </w:rPr>
            </w:pPr>
            <w:r w:rsidRPr="00AA3009">
              <w:rPr>
                <w:rFonts w:eastAsia="Times New Roman" w:cstheme="minorHAnsi"/>
                <w:b/>
                <w:bCs/>
              </w:rPr>
              <w:t>Children’s Church Assistant:</w:t>
            </w:r>
          </w:p>
        </w:tc>
      </w:tr>
      <w:tr w:rsidR="007A09C0" w14:paraId="642D0437" w14:textId="77777777" w:rsidTr="00CA03B1">
        <w:trPr>
          <w:jc w:val="center"/>
        </w:trPr>
        <w:tc>
          <w:tcPr>
            <w:tcW w:w="3235" w:type="dxa"/>
          </w:tcPr>
          <w:p w14:paraId="1E0D4E9A" w14:textId="77777777" w:rsidR="007A09C0" w:rsidRPr="00AA3009" w:rsidRDefault="007A09C0" w:rsidP="00CA03B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F8D20B7" w14:textId="77777777" w:rsidR="007A09C0" w:rsidRPr="00AA3009" w:rsidRDefault="007A09C0" w:rsidP="00CA03B1">
            <w:pPr>
              <w:rPr>
                <w:rFonts w:eastAsia="Times New Roman" w:cstheme="minorHAnsi"/>
              </w:rPr>
            </w:pPr>
            <w:r>
              <w:rPr>
                <w:rFonts w:eastAsia="Times New Roman" w:cstheme="minorHAnsi"/>
              </w:rPr>
              <w:t>Kaylee Steinbrueck</w:t>
            </w:r>
          </w:p>
        </w:tc>
      </w:tr>
      <w:tr w:rsidR="007A09C0" w14:paraId="7412B75F" w14:textId="77777777" w:rsidTr="00CA03B1">
        <w:trPr>
          <w:jc w:val="center"/>
        </w:trPr>
        <w:tc>
          <w:tcPr>
            <w:tcW w:w="6470" w:type="dxa"/>
            <w:gridSpan w:val="2"/>
          </w:tcPr>
          <w:p w14:paraId="2E079603" w14:textId="77777777" w:rsidR="007A09C0" w:rsidRDefault="007A09C0" w:rsidP="00CA03B1">
            <w:pPr>
              <w:rPr>
                <w:rFonts w:eastAsia="Times New Roman" w:cstheme="minorHAnsi"/>
                <w:sz w:val="24"/>
                <w:szCs w:val="24"/>
              </w:rPr>
            </w:pPr>
          </w:p>
        </w:tc>
      </w:tr>
      <w:tr w:rsidR="007A09C0" w14:paraId="782FA25A" w14:textId="77777777" w:rsidTr="00CA03B1">
        <w:trPr>
          <w:jc w:val="center"/>
        </w:trPr>
        <w:tc>
          <w:tcPr>
            <w:tcW w:w="6470" w:type="dxa"/>
            <w:gridSpan w:val="2"/>
          </w:tcPr>
          <w:p w14:paraId="0D119FE4" w14:textId="77777777" w:rsidR="007A09C0" w:rsidRDefault="007A09C0" w:rsidP="00CA03B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7A09C0" w14:paraId="445C9396" w14:textId="77777777" w:rsidTr="00CA03B1">
        <w:trPr>
          <w:jc w:val="center"/>
        </w:trPr>
        <w:tc>
          <w:tcPr>
            <w:tcW w:w="6470" w:type="dxa"/>
            <w:gridSpan w:val="2"/>
          </w:tcPr>
          <w:p w14:paraId="56743D32" w14:textId="77777777" w:rsidR="007A09C0" w:rsidRPr="00AA3009" w:rsidRDefault="007A09C0" w:rsidP="00CA03B1">
            <w:pPr>
              <w:rPr>
                <w:rFonts w:eastAsia="Times New Roman" w:cstheme="minorHAnsi"/>
                <w:sz w:val="16"/>
                <w:szCs w:val="16"/>
              </w:rPr>
            </w:pPr>
          </w:p>
        </w:tc>
      </w:tr>
      <w:tr w:rsidR="007A09C0" w14:paraId="02853AE9" w14:textId="77777777" w:rsidTr="00CA03B1">
        <w:trPr>
          <w:jc w:val="center"/>
        </w:trPr>
        <w:tc>
          <w:tcPr>
            <w:tcW w:w="3235" w:type="dxa"/>
          </w:tcPr>
          <w:p w14:paraId="2E96B4F7" w14:textId="77777777" w:rsidR="007A09C0" w:rsidRPr="00AA3009" w:rsidRDefault="007A09C0" w:rsidP="00CA03B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66A9288B" w14:textId="77777777" w:rsidR="007A09C0" w:rsidRPr="00AA3009" w:rsidRDefault="007A09C0" w:rsidP="00CA03B1">
            <w:pPr>
              <w:rPr>
                <w:rFonts w:eastAsia="Times New Roman" w:cstheme="minorHAnsi"/>
              </w:rPr>
            </w:pPr>
            <w:r w:rsidRPr="00AA3009">
              <w:rPr>
                <w:rFonts w:eastAsia="Times New Roman" w:cstheme="minorHAnsi"/>
                <w:b/>
                <w:bCs/>
              </w:rPr>
              <w:t>Children’s Church Teacher:</w:t>
            </w:r>
          </w:p>
        </w:tc>
      </w:tr>
      <w:tr w:rsidR="007A09C0" w14:paraId="0F4BAEA8" w14:textId="77777777" w:rsidTr="00CA03B1">
        <w:trPr>
          <w:jc w:val="center"/>
        </w:trPr>
        <w:tc>
          <w:tcPr>
            <w:tcW w:w="3235" w:type="dxa"/>
          </w:tcPr>
          <w:p w14:paraId="4C31AB06" w14:textId="77777777" w:rsidR="007A09C0" w:rsidRPr="00AA3009" w:rsidRDefault="007A09C0" w:rsidP="00CA03B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287AEFBB" w14:textId="77777777" w:rsidR="007A09C0" w:rsidRPr="00AA3009" w:rsidRDefault="007A09C0" w:rsidP="00CA03B1">
            <w:pPr>
              <w:rPr>
                <w:rFonts w:eastAsia="Times New Roman" w:cstheme="minorHAnsi"/>
              </w:rPr>
            </w:pPr>
            <w:r>
              <w:rPr>
                <w:rFonts w:eastAsia="Times New Roman" w:cstheme="minorHAnsi"/>
              </w:rPr>
              <w:t>Halston and Ben</w:t>
            </w:r>
          </w:p>
        </w:tc>
      </w:tr>
      <w:tr w:rsidR="007A09C0" w14:paraId="58557E74" w14:textId="77777777" w:rsidTr="00CA03B1">
        <w:trPr>
          <w:jc w:val="center"/>
        </w:trPr>
        <w:tc>
          <w:tcPr>
            <w:tcW w:w="3235" w:type="dxa"/>
          </w:tcPr>
          <w:p w14:paraId="65780EB6" w14:textId="77777777" w:rsidR="007A09C0" w:rsidRDefault="007A09C0" w:rsidP="00CA03B1">
            <w:pPr>
              <w:rPr>
                <w:rFonts w:eastAsia="Times New Roman" w:cstheme="minorHAnsi"/>
              </w:rPr>
            </w:pPr>
            <w:r w:rsidRPr="00AA3009">
              <w:rPr>
                <w:rFonts w:eastAsia="Times New Roman" w:cstheme="minorHAnsi"/>
                <w:b/>
                <w:bCs/>
              </w:rPr>
              <w:t>Acolyte:</w:t>
            </w:r>
            <w:r>
              <w:rPr>
                <w:rFonts w:eastAsia="Times New Roman" w:cstheme="minorHAnsi"/>
              </w:rPr>
              <w:t xml:space="preserve"> Thomas </w:t>
            </w:r>
            <w:proofErr w:type="spellStart"/>
            <w:r>
              <w:rPr>
                <w:rFonts w:eastAsia="Times New Roman" w:cstheme="minorHAnsi"/>
              </w:rPr>
              <w:t>Horness</w:t>
            </w:r>
            <w:proofErr w:type="spellEnd"/>
          </w:p>
          <w:p w14:paraId="49D95859" w14:textId="77777777" w:rsidR="007A09C0" w:rsidRPr="00AA3009" w:rsidRDefault="007A09C0" w:rsidP="00CA03B1">
            <w:pPr>
              <w:rPr>
                <w:rFonts w:eastAsia="Times New Roman" w:cstheme="minorHAnsi"/>
              </w:rPr>
            </w:pPr>
            <w:r w:rsidRPr="00D27C08">
              <w:rPr>
                <w:rFonts w:eastAsia="Times New Roman" w:cstheme="minorHAnsi"/>
                <w:b/>
                <w:bCs/>
              </w:rPr>
              <w:t>Offering:</w:t>
            </w:r>
            <w:r>
              <w:rPr>
                <w:rFonts w:eastAsia="Times New Roman" w:cstheme="minorHAnsi"/>
              </w:rPr>
              <w:t xml:space="preserve"> Heidi </w:t>
            </w:r>
            <w:proofErr w:type="spellStart"/>
            <w:r>
              <w:rPr>
                <w:rFonts w:eastAsia="Times New Roman" w:cstheme="minorHAnsi"/>
              </w:rPr>
              <w:t>Strasheim</w:t>
            </w:r>
            <w:proofErr w:type="spellEnd"/>
          </w:p>
        </w:tc>
        <w:tc>
          <w:tcPr>
            <w:tcW w:w="3235" w:type="dxa"/>
          </w:tcPr>
          <w:p w14:paraId="321F2E51" w14:textId="77777777" w:rsidR="007A09C0" w:rsidRDefault="007A09C0" w:rsidP="00CA03B1">
            <w:pPr>
              <w:rPr>
                <w:rFonts w:eastAsia="Times New Roman" w:cstheme="minorHAnsi"/>
                <w:b/>
                <w:bCs/>
              </w:rPr>
            </w:pPr>
            <w:r w:rsidRPr="00AA3009">
              <w:rPr>
                <w:rFonts w:eastAsia="Times New Roman" w:cstheme="minorHAnsi"/>
                <w:b/>
                <w:bCs/>
              </w:rPr>
              <w:t>Children’s Church Assistant:</w:t>
            </w:r>
          </w:p>
          <w:p w14:paraId="7140A70C" w14:textId="77777777" w:rsidR="007A09C0" w:rsidRPr="00F36AFC" w:rsidRDefault="007A09C0" w:rsidP="00CA03B1">
            <w:pPr>
              <w:rPr>
                <w:rFonts w:eastAsia="Times New Roman" w:cstheme="minorHAnsi"/>
              </w:rPr>
            </w:pPr>
            <w:r w:rsidRPr="00F36AFC">
              <w:rPr>
                <w:rFonts w:eastAsia="Times New Roman" w:cstheme="minorHAnsi"/>
              </w:rPr>
              <w:t>N/A</w:t>
            </w:r>
          </w:p>
        </w:tc>
      </w:tr>
      <w:tr w:rsidR="007A09C0" w14:paraId="3EA44DF5" w14:textId="77777777" w:rsidTr="00CA03B1">
        <w:trPr>
          <w:jc w:val="center"/>
        </w:trPr>
        <w:tc>
          <w:tcPr>
            <w:tcW w:w="3235" w:type="dxa"/>
          </w:tcPr>
          <w:p w14:paraId="62E11529" w14:textId="77777777" w:rsidR="007A09C0" w:rsidRPr="00AA3009" w:rsidRDefault="007A09C0" w:rsidP="00CA03B1">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6FF5AABF" w14:textId="77777777" w:rsidR="007A09C0" w:rsidRPr="00AA3009" w:rsidRDefault="007A09C0" w:rsidP="00CA03B1">
            <w:pPr>
              <w:rPr>
                <w:rFonts w:eastAsia="Times New Roman" w:cstheme="minorHAnsi"/>
              </w:rPr>
            </w:pPr>
          </w:p>
        </w:tc>
      </w:tr>
    </w:tbl>
    <w:p w14:paraId="5A267B39" w14:textId="77777777" w:rsidR="007A09C0" w:rsidRDefault="007A09C0" w:rsidP="007A09C0">
      <w:pPr>
        <w:rPr>
          <w:rFonts w:eastAsia="Times New Roman" w:cstheme="minorHAnsi"/>
          <w:b/>
          <w:bCs/>
          <w:sz w:val="28"/>
          <w:szCs w:val="24"/>
        </w:rPr>
      </w:pPr>
    </w:p>
    <w:p w14:paraId="608AF2F5" w14:textId="77777777" w:rsidR="007A09C0" w:rsidRDefault="007A09C0" w:rsidP="007A09C0">
      <w:pPr>
        <w:rPr>
          <w:rFonts w:eastAsia="Times New Roman" w:cstheme="minorHAnsi"/>
          <w:b/>
          <w:bCs/>
          <w:sz w:val="28"/>
          <w:szCs w:val="24"/>
        </w:rPr>
      </w:pPr>
    </w:p>
    <w:p w14:paraId="6FF30FCF" w14:textId="0159AEB8" w:rsidR="00847D23" w:rsidRPr="007A09C0" w:rsidRDefault="00315432" w:rsidP="007A09C0">
      <w:pPr>
        <w:rPr>
          <w:rFonts w:ascii="Calibri" w:eastAsia="Times New Roman" w:hAnsi="Calibri" w:cs="Calibri"/>
          <w:b/>
          <w:bCs/>
          <w:color w:val="222222"/>
          <w:sz w:val="28"/>
          <w:szCs w:val="28"/>
          <w:u w:val="single"/>
        </w:rPr>
      </w:pPr>
      <w:r w:rsidRPr="0061143E">
        <w:rPr>
          <w:rFonts w:eastAsia="Times New Roman" w:cstheme="minorHAnsi"/>
          <w:b/>
          <w:bCs/>
          <w:noProof/>
          <w:sz w:val="28"/>
          <w:szCs w:val="24"/>
        </w:rPr>
        <w:drawing>
          <wp:anchor distT="0" distB="0" distL="114300" distR="114300" simplePos="0" relativeHeight="251659264" behindDoc="1" locked="0" layoutInCell="1" allowOverlap="1" wp14:anchorId="5AB27B3F" wp14:editId="2106CEB4">
            <wp:simplePos x="0" y="0"/>
            <wp:positionH relativeFrom="column">
              <wp:posOffset>4377055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00847D23">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sidR="007A09C0">
        <w:rPr>
          <w:rFonts w:eastAsia="Times New Roman" w:cstheme="minorHAnsi"/>
          <w:i/>
          <w:iCs/>
          <w:color w:val="808080" w:themeColor="background1" w:themeShade="80"/>
          <w:sz w:val="28"/>
          <w:szCs w:val="28"/>
        </w:rPr>
        <w:t xml:space="preserve">                         </w:t>
      </w:r>
      <w:r w:rsidR="007A09C0" w:rsidRPr="007A09C0">
        <w:rPr>
          <w:rFonts w:eastAsia="Times New Roman" w:cstheme="minorHAnsi"/>
          <w:b/>
          <w:bCs/>
          <w:sz w:val="28"/>
          <w:szCs w:val="28"/>
        </w:rPr>
        <w:t>Offering</w:t>
      </w:r>
      <w:r w:rsidR="007A09C0">
        <w:rPr>
          <w:rFonts w:eastAsia="Times New Roman" w:cstheme="minorHAnsi"/>
          <w:i/>
          <w:iCs/>
          <w:color w:val="808080" w:themeColor="background1" w:themeShade="80"/>
          <w:sz w:val="28"/>
          <w:szCs w:val="28"/>
        </w:rPr>
        <w:t xml:space="preserve">                 </w:t>
      </w:r>
      <w:r w:rsidR="00847D23" w:rsidRPr="0061143E">
        <w:rPr>
          <w:rFonts w:eastAsia="Times New Roman" w:cstheme="minorHAnsi"/>
          <w:i/>
          <w:iCs/>
          <w:sz w:val="28"/>
          <w:szCs w:val="28"/>
        </w:rPr>
        <w:t>Give online at:</w:t>
      </w:r>
    </w:p>
    <w:p w14:paraId="06395F36" w14:textId="77777777" w:rsidR="00847D23" w:rsidRDefault="00847D23" w:rsidP="0061143E">
      <w:pPr>
        <w:shd w:val="clear" w:color="auto" w:fill="FFFFFF"/>
        <w:spacing w:line="240" w:lineRule="auto"/>
        <w:jc w:val="center"/>
        <w:rPr>
          <w:rFonts w:ascii="Calibri" w:eastAsia="Times New Roman" w:hAnsi="Calibri" w:cs="Calibri"/>
          <w:b/>
          <w:bCs/>
          <w:color w:val="222222"/>
          <w:sz w:val="28"/>
          <w:szCs w:val="28"/>
          <w:u w:val="single"/>
        </w:rPr>
      </w:pPr>
    </w:p>
    <w:p w14:paraId="4C4FA897" w14:textId="77777777" w:rsidR="007A09C0" w:rsidRDefault="007A09C0" w:rsidP="0061143E">
      <w:pPr>
        <w:shd w:val="clear" w:color="auto" w:fill="FFFFFF"/>
        <w:spacing w:line="240" w:lineRule="auto"/>
        <w:jc w:val="center"/>
        <w:rPr>
          <w:rFonts w:ascii="Calibri" w:eastAsia="Times New Roman" w:hAnsi="Calibri" w:cs="Calibri"/>
          <w:b/>
          <w:bCs/>
          <w:color w:val="222222"/>
          <w:sz w:val="28"/>
          <w:szCs w:val="28"/>
          <w:u w:val="single"/>
        </w:rPr>
      </w:pPr>
    </w:p>
    <w:p w14:paraId="35A5F35F" w14:textId="77777777" w:rsidR="007A09C0" w:rsidRPr="0061143E" w:rsidRDefault="007A09C0" w:rsidP="007A09C0">
      <w:pPr>
        <w:shd w:val="clear" w:color="auto" w:fill="FFFFFF"/>
        <w:spacing w:line="240" w:lineRule="auto"/>
        <w:jc w:val="center"/>
        <w:rPr>
          <w:rFonts w:ascii="Calibri" w:eastAsia="Times New Roman" w:hAnsi="Calibri" w:cs="Calibri"/>
          <w:color w:val="222222"/>
          <w:sz w:val="28"/>
          <w:szCs w:val="28"/>
        </w:rPr>
      </w:pPr>
      <w:r w:rsidRPr="0061143E">
        <w:rPr>
          <w:rFonts w:ascii="Calibri" w:eastAsia="Times New Roman" w:hAnsi="Calibri" w:cs="Calibri"/>
          <w:b/>
          <w:bCs/>
          <w:color w:val="222222"/>
          <w:sz w:val="28"/>
          <w:szCs w:val="28"/>
          <w:u w:val="single"/>
        </w:rPr>
        <w:t>Upcoming Events</w:t>
      </w:r>
    </w:p>
    <w:p w14:paraId="3A7662E5" w14:textId="77777777" w:rsidR="007A09C0" w:rsidRPr="00020A42" w:rsidRDefault="007A09C0" w:rsidP="007A09C0">
      <w:pPr>
        <w:shd w:val="clear" w:color="auto" w:fill="FFFFFF"/>
        <w:spacing w:line="240" w:lineRule="auto"/>
        <w:jc w:val="center"/>
        <w:rPr>
          <w:rFonts w:ascii="Calibri" w:eastAsia="Times New Roman" w:hAnsi="Calibri" w:cs="Calibri"/>
          <w:color w:val="222222"/>
          <w:sz w:val="24"/>
          <w:szCs w:val="24"/>
        </w:rPr>
      </w:pPr>
      <w:r w:rsidRPr="00020A42">
        <w:rPr>
          <w:rFonts w:ascii="Calibri" w:eastAsia="Times New Roman" w:hAnsi="Calibri" w:cs="Calibri"/>
          <w:b/>
          <w:bCs/>
          <w:color w:val="222222"/>
          <w:sz w:val="28"/>
          <w:szCs w:val="28"/>
        </w:rPr>
        <w:t>Mar 12, 7 PM – Online Growth Group Bible Study</w:t>
      </w:r>
      <w:r w:rsidRPr="00020A42">
        <w:rPr>
          <w:rFonts w:ascii="Calibri" w:eastAsia="Times New Roman" w:hAnsi="Calibri" w:cs="Calibri"/>
          <w:color w:val="222222"/>
          <w:sz w:val="28"/>
          <w:szCs w:val="28"/>
        </w:rPr>
        <w:br/>
        <w:t>Zoom</w:t>
      </w:r>
    </w:p>
    <w:p w14:paraId="6ABCCDCB" w14:textId="77777777" w:rsidR="007A09C0" w:rsidRPr="002E0693" w:rsidRDefault="007A09C0" w:rsidP="007A09C0">
      <w:pPr>
        <w:shd w:val="clear" w:color="auto" w:fill="FFFFFF"/>
        <w:spacing w:line="240" w:lineRule="auto"/>
        <w:jc w:val="center"/>
        <w:rPr>
          <w:rFonts w:ascii="Calibri" w:eastAsia="Times New Roman" w:hAnsi="Calibri" w:cs="Calibri"/>
          <w:color w:val="222222"/>
          <w:sz w:val="28"/>
          <w:szCs w:val="28"/>
        </w:rPr>
      </w:pPr>
      <w:r w:rsidRPr="00020A42">
        <w:rPr>
          <w:rFonts w:ascii="Calibri" w:eastAsia="Times New Roman" w:hAnsi="Calibri" w:cs="Calibri"/>
          <w:b/>
          <w:bCs/>
          <w:color w:val="222222"/>
          <w:sz w:val="28"/>
          <w:szCs w:val="28"/>
        </w:rPr>
        <w:t>Mar 22, After the Service – In-Person Growth Group Bible Study</w:t>
      </w:r>
      <w:r w:rsidRPr="00020A42">
        <w:rPr>
          <w:rFonts w:ascii="Calibri" w:eastAsia="Times New Roman" w:hAnsi="Calibri" w:cs="Calibri"/>
          <w:color w:val="222222"/>
          <w:sz w:val="28"/>
          <w:szCs w:val="28"/>
        </w:rPr>
        <w:br/>
        <w:t>Faith Lutheran Church</w:t>
      </w:r>
    </w:p>
    <w:p w14:paraId="20EE7FCC" w14:textId="77777777" w:rsidR="0061143E" w:rsidRPr="0061143E" w:rsidRDefault="0061143E" w:rsidP="0061143E">
      <w:pPr>
        <w:shd w:val="clear" w:color="auto" w:fill="FFFFFF"/>
        <w:spacing w:line="240" w:lineRule="auto"/>
        <w:jc w:val="center"/>
        <w:rPr>
          <w:rFonts w:ascii="Calibri" w:eastAsia="Times New Roman" w:hAnsi="Calibri" w:cs="Calibri"/>
          <w:color w:val="222222"/>
          <w:sz w:val="28"/>
          <w:szCs w:val="28"/>
        </w:rPr>
      </w:pPr>
    </w:p>
    <w:p w14:paraId="32648C0A" w14:textId="77777777" w:rsidR="0061143E" w:rsidRPr="00E46E2E" w:rsidRDefault="0061143E" w:rsidP="0061143E">
      <w:pPr>
        <w:spacing w:line="240" w:lineRule="auto"/>
        <w:jc w:val="center"/>
        <w:rPr>
          <w:rFonts w:eastAsia="Times New Roman" w:cstheme="minorHAnsi"/>
          <w:b/>
          <w:bCs/>
          <w:sz w:val="24"/>
        </w:rPr>
      </w:pPr>
      <w:r>
        <w:rPr>
          <w:rFonts w:eastAsia="Times New Roman" w:cstheme="minorHAnsi"/>
          <w:b/>
          <w:bCs/>
          <w:noProof/>
          <w:sz w:val="24"/>
        </w:rPr>
        <w:drawing>
          <wp:inline distT="0" distB="0" distL="0" distR="0" wp14:anchorId="3EF29B28" wp14:editId="7C37292A">
            <wp:extent cx="4114800" cy="2314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2314575"/>
                    </a:xfrm>
                    <a:prstGeom prst="rect">
                      <a:avLst/>
                    </a:prstGeom>
                  </pic:spPr>
                </pic:pic>
              </a:graphicData>
            </a:graphic>
          </wp:inline>
        </w:drawing>
      </w:r>
    </w:p>
    <w:p w14:paraId="565D1B52" w14:textId="77777777" w:rsidR="0061143E" w:rsidRDefault="0061143E" w:rsidP="0061143E">
      <w:pPr>
        <w:spacing w:line="240" w:lineRule="auto"/>
        <w:jc w:val="center"/>
        <w:rPr>
          <w:rFonts w:ascii="Calibri" w:eastAsia="Times New Roman" w:hAnsi="Calibri" w:cs="Calibri"/>
          <w:color w:val="222222"/>
          <w:sz w:val="28"/>
          <w:szCs w:val="28"/>
        </w:rPr>
      </w:pPr>
      <w:r w:rsidRPr="0061143E">
        <w:rPr>
          <w:rFonts w:ascii="Calibri" w:eastAsia="Times New Roman" w:hAnsi="Calibri" w:cs="Calibri"/>
          <w:color w:val="222222"/>
          <w:sz w:val="28"/>
          <w:szCs w:val="28"/>
        </w:rPr>
        <w:t>Grace Community Church</w:t>
      </w:r>
    </w:p>
    <w:p w14:paraId="66D65250" w14:textId="77777777" w:rsidR="0061143E" w:rsidRDefault="0061143E" w:rsidP="0061143E">
      <w:pPr>
        <w:spacing w:line="240" w:lineRule="auto"/>
        <w:jc w:val="center"/>
        <w:rPr>
          <w:rFonts w:ascii="Calibri" w:eastAsia="Times New Roman" w:hAnsi="Calibri" w:cs="Calibri"/>
          <w:color w:val="222222"/>
          <w:sz w:val="28"/>
          <w:szCs w:val="28"/>
        </w:rPr>
      </w:pPr>
    </w:p>
    <w:p w14:paraId="4D72A56E" w14:textId="77777777" w:rsidR="0061143E" w:rsidRDefault="0061143E" w:rsidP="0061143E">
      <w:pPr>
        <w:spacing w:line="240" w:lineRule="auto"/>
        <w:jc w:val="center"/>
        <w:rPr>
          <w:rFonts w:eastAsia="Times New Roman" w:cstheme="minorHAnsi"/>
          <w:b/>
          <w:bCs/>
          <w:sz w:val="28"/>
          <w:szCs w:val="28"/>
        </w:rPr>
      </w:pPr>
    </w:p>
    <w:p w14:paraId="47EC33A6" w14:textId="77777777" w:rsidR="007A09C0" w:rsidRDefault="007A09C0" w:rsidP="0061143E">
      <w:pPr>
        <w:spacing w:line="240" w:lineRule="auto"/>
        <w:jc w:val="center"/>
        <w:rPr>
          <w:rFonts w:eastAsia="Times New Roman" w:cstheme="minorHAnsi"/>
          <w:b/>
          <w:bCs/>
          <w:sz w:val="28"/>
          <w:szCs w:val="28"/>
        </w:rPr>
      </w:pPr>
    </w:p>
    <w:p w14:paraId="78EE1511" w14:textId="77777777" w:rsidR="007A09C0" w:rsidRDefault="007A09C0" w:rsidP="0061143E">
      <w:pPr>
        <w:spacing w:line="240" w:lineRule="auto"/>
        <w:jc w:val="center"/>
        <w:rPr>
          <w:rFonts w:eastAsia="Times New Roman" w:cstheme="minorHAnsi"/>
          <w:b/>
          <w:bCs/>
          <w:sz w:val="28"/>
          <w:szCs w:val="28"/>
        </w:rPr>
      </w:pPr>
    </w:p>
    <w:p w14:paraId="20D0A13C" w14:textId="77777777" w:rsidR="007A09C0" w:rsidRDefault="007A09C0" w:rsidP="0061143E">
      <w:pPr>
        <w:spacing w:line="240" w:lineRule="auto"/>
        <w:jc w:val="center"/>
        <w:rPr>
          <w:rFonts w:eastAsia="Times New Roman" w:cstheme="minorHAnsi"/>
          <w:b/>
          <w:bCs/>
          <w:sz w:val="28"/>
          <w:szCs w:val="28"/>
        </w:rPr>
      </w:pPr>
    </w:p>
    <w:p w14:paraId="1437A19D" w14:textId="77777777" w:rsidR="007A09C0" w:rsidRDefault="007A09C0" w:rsidP="0061143E">
      <w:pPr>
        <w:spacing w:line="240" w:lineRule="auto"/>
        <w:jc w:val="center"/>
        <w:rPr>
          <w:rFonts w:eastAsia="Times New Roman" w:cstheme="minorHAnsi"/>
          <w:b/>
          <w:bCs/>
          <w:sz w:val="28"/>
          <w:szCs w:val="28"/>
        </w:rPr>
      </w:pPr>
    </w:p>
    <w:p w14:paraId="68F4284F" w14:textId="77777777" w:rsidR="007A09C0" w:rsidRDefault="007A09C0" w:rsidP="0061143E">
      <w:pPr>
        <w:spacing w:line="240" w:lineRule="auto"/>
        <w:jc w:val="center"/>
        <w:rPr>
          <w:rFonts w:eastAsia="Times New Roman" w:cstheme="minorHAnsi"/>
          <w:b/>
          <w:bCs/>
          <w:sz w:val="28"/>
          <w:szCs w:val="28"/>
        </w:rPr>
      </w:pPr>
    </w:p>
    <w:p w14:paraId="2479927D" w14:textId="77777777" w:rsidR="007A09C0" w:rsidRPr="0061143E" w:rsidRDefault="007A09C0" w:rsidP="0061143E">
      <w:pPr>
        <w:spacing w:line="240" w:lineRule="auto"/>
        <w:jc w:val="center"/>
        <w:rPr>
          <w:rFonts w:eastAsia="Times New Roman" w:cstheme="minorHAnsi"/>
          <w:b/>
          <w:bCs/>
          <w:sz w:val="28"/>
          <w:szCs w:val="28"/>
        </w:rPr>
      </w:pPr>
    </w:p>
    <w:p w14:paraId="0F031BBC" w14:textId="77777777" w:rsidR="007A09C0" w:rsidRPr="00D27C08" w:rsidRDefault="007A09C0" w:rsidP="007A09C0">
      <w:pPr>
        <w:spacing w:line="240" w:lineRule="auto"/>
        <w:jc w:val="center"/>
        <w:rPr>
          <w:rFonts w:eastAsia="Times New Roman" w:cstheme="minorHAnsi"/>
          <w:sz w:val="28"/>
          <w:szCs w:val="28"/>
        </w:rPr>
      </w:pPr>
      <w:r w:rsidRPr="00D27C08">
        <w:rPr>
          <w:rFonts w:eastAsia="Times New Roman" w:cstheme="minorHAnsi"/>
          <w:b/>
          <w:bCs/>
          <w:sz w:val="28"/>
          <w:szCs w:val="28"/>
          <w:u w:val="single"/>
        </w:rPr>
        <w:t>Holy Week Schedule</w:t>
      </w:r>
    </w:p>
    <w:p w14:paraId="054BC09C" w14:textId="77777777" w:rsidR="007A09C0" w:rsidRPr="00D27C08" w:rsidRDefault="007A09C0" w:rsidP="007A09C0">
      <w:pPr>
        <w:spacing w:line="240" w:lineRule="auto"/>
        <w:jc w:val="center"/>
        <w:rPr>
          <w:rFonts w:eastAsia="Times New Roman" w:cstheme="minorHAnsi"/>
          <w:sz w:val="28"/>
          <w:szCs w:val="28"/>
        </w:rPr>
      </w:pPr>
      <w:r w:rsidRPr="00D27C08">
        <w:rPr>
          <w:rFonts w:eastAsia="Times New Roman" w:cstheme="minorHAnsi"/>
          <w:b/>
          <w:bCs/>
          <w:sz w:val="28"/>
          <w:szCs w:val="28"/>
        </w:rPr>
        <w:t>Mar 29, 11 AM – Palm Sunday Worship</w:t>
      </w:r>
      <w:r w:rsidRPr="00D27C08">
        <w:rPr>
          <w:rFonts w:eastAsia="Times New Roman" w:cstheme="minorHAnsi"/>
          <w:sz w:val="28"/>
          <w:szCs w:val="28"/>
        </w:rPr>
        <w:t> (bring palms)</w:t>
      </w:r>
      <w:r w:rsidRPr="00D27C08">
        <w:rPr>
          <w:rFonts w:eastAsia="Times New Roman" w:cstheme="minorHAnsi"/>
          <w:sz w:val="28"/>
          <w:szCs w:val="28"/>
        </w:rPr>
        <w:br/>
        <w:t>Faith Lutheran Church</w:t>
      </w:r>
    </w:p>
    <w:p w14:paraId="4628D4D2" w14:textId="77777777" w:rsidR="007A09C0" w:rsidRPr="00D27C08" w:rsidRDefault="007A09C0" w:rsidP="007A09C0">
      <w:pPr>
        <w:spacing w:line="240" w:lineRule="auto"/>
        <w:jc w:val="center"/>
        <w:rPr>
          <w:rFonts w:eastAsia="Times New Roman" w:cstheme="minorHAnsi"/>
          <w:sz w:val="28"/>
          <w:szCs w:val="28"/>
        </w:rPr>
      </w:pPr>
      <w:r w:rsidRPr="00D27C08">
        <w:rPr>
          <w:rFonts w:eastAsia="Times New Roman" w:cstheme="minorHAnsi"/>
          <w:b/>
          <w:bCs/>
          <w:sz w:val="28"/>
          <w:szCs w:val="28"/>
        </w:rPr>
        <w:t>Apr 2, 7 PM – Maundy Thursday – Joint Service with Grace</w:t>
      </w:r>
      <w:r w:rsidRPr="00D27C08">
        <w:rPr>
          <w:rFonts w:eastAsia="Times New Roman" w:cstheme="minorHAnsi"/>
          <w:sz w:val="28"/>
          <w:szCs w:val="28"/>
        </w:rPr>
        <w:br/>
      </w:r>
      <w:proofErr w:type="spellStart"/>
      <w:r w:rsidRPr="00D27C08">
        <w:rPr>
          <w:rFonts w:eastAsia="Times New Roman" w:cstheme="minorHAnsi"/>
          <w:sz w:val="28"/>
          <w:szCs w:val="28"/>
        </w:rPr>
        <w:t>Grace</w:t>
      </w:r>
      <w:proofErr w:type="spellEnd"/>
      <w:r w:rsidRPr="00D27C08">
        <w:rPr>
          <w:rFonts w:eastAsia="Times New Roman" w:cstheme="minorHAnsi"/>
          <w:sz w:val="28"/>
          <w:szCs w:val="28"/>
        </w:rPr>
        <w:t xml:space="preserve"> Community Church</w:t>
      </w:r>
    </w:p>
    <w:p w14:paraId="27796650" w14:textId="77777777" w:rsidR="007A09C0" w:rsidRPr="00D27C08" w:rsidRDefault="007A09C0" w:rsidP="007A09C0">
      <w:pPr>
        <w:spacing w:line="240" w:lineRule="auto"/>
        <w:jc w:val="center"/>
        <w:rPr>
          <w:rFonts w:eastAsia="Times New Roman" w:cstheme="minorHAnsi"/>
          <w:sz w:val="28"/>
          <w:szCs w:val="28"/>
        </w:rPr>
      </w:pPr>
      <w:r w:rsidRPr="00D27C08">
        <w:rPr>
          <w:rFonts w:eastAsia="Times New Roman" w:cstheme="minorHAnsi"/>
          <w:b/>
          <w:bCs/>
          <w:sz w:val="28"/>
          <w:szCs w:val="28"/>
        </w:rPr>
        <w:t>Apr 3, 7 PM – Good Friday Tenebrae Service</w:t>
      </w:r>
      <w:r w:rsidRPr="00D27C08">
        <w:rPr>
          <w:rFonts w:eastAsia="Times New Roman" w:cstheme="minorHAnsi"/>
          <w:sz w:val="28"/>
          <w:szCs w:val="28"/>
        </w:rPr>
        <w:br/>
        <w:t>Faith Lutheran Church</w:t>
      </w:r>
    </w:p>
    <w:p w14:paraId="7756E5B9" w14:textId="77777777" w:rsidR="007A09C0" w:rsidRPr="00D27C08" w:rsidRDefault="007A09C0" w:rsidP="007A09C0">
      <w:pPr>
        <w:spacing w:line="240" w:lineRule="auto"/>
        <w:jc w:val="center"/>
        <w:rPr>
          <w:rFonts w:eastAsia="Times New Roman" w:cstheme="minorHAnsi"/>
          <w:b/>
          <w:bCs/>
          <w:sz w:val="28"/>
          <w:szCs w:val="28"/>
        </w:rPr>
      </w:pPr>
      <w:r w:rsidRPr="00D27C08">
        <w:rPr>
          <w:rFonts w:eastAsia="Times New Roman" w:cstheme="minorHAnsi"/>
          <w:b/>
          <w:bCs/>
          <w:sz w:val="28"/>
          <w:szCs w:val="28"/>
        </w:rPr>
        <w:t>Apr 5, 10 AM – Easter Breakfast | 11 AM – Easter Worship</w:t>
      </w:r>
      <w:r w:rsidRPr="002E0693">
        <w:rPr>
          <w:rFonts w:eastAsia="Times New Roman" w:cstheme="minorHAnsi"/>
          <w:b/>
          <w:bCs/>
          <w:sz w:val="28"/>
          <w:szCs w:val="28"/>
        </w:rPr>
        <w:br/>
      </w:r>
      <w:r w:rsidRPr="00D27C08">
        <w:rPr>
          <w:rFonts w:eastAsia="Times New Roman" w:cstheme="minorHAnsi"/>
          <w:b/>
          <w:bCs/>
          <w:sz w:val="28"/>
          <w:szCs w:val="28"/>
        </w:rPr>
        <w:t>Noon – Egg Grab</w:t>
      </w:r>
      <w:r w:rsidRPr="00D27C08">
        <w:rPr>
          <w:rFonts w:eastAsia="Times New Roman" w:cstheme="minorHAnsi"/>
          <w:sz w:val="28"/>
          <w:szCs w:val="28"/>
        </w:rPr>
        <w:br/>
        <w:t>Faith Lutheran Church</w:t>
      </w:r>
    </w:p>
    <w:p w14:paraId="17777833" w14:textId="7BE6DE94" w:rsidR="0061143E" w:rsidRDefault="0061143E" w:rsidP="0061143E">
      <w:pPr>
        <w:spacing w:line="240" w:lineRule="auto"/>
        <w:jc w:val="center"/>
        <w:rPr>
          <w:rFonts w:eastAsia="Times New Roman" w:cstheme="minorHAnsi"/>
          <w:b/>
          <w:bCs/>
          <w:sz w:val="28"/>
          <w:szCs w:val="28"/>
        </w:rPr>
      </w:pPr>
    </w:p>
    <w:p w14:paraId="092E2129" w14:textId="77777777" w:rsidR="0061143E" w:rsidRDefault="0061143E" w:rsidP="0061143E">
      <w:pPr>
        <w:spacing w:line="240" w:lineRule="auto"/>
        <w:jc w:val="center"/>
        <w:rPr>
          <w:rFonts w:eastAsia="Times New Roman" w:cstheme="minorHAnsi"/>
          <w:b/>
          <w:bCs/>
          <w:sz w:val="28"/>
          <w:szCs w:val="28"/>
        </w:rPr>
      </w:pPr>
    </w:p>
    <w:p w14:paraId="748CD2B7" w14:textId="77777777" w:rsidR="007A09C0" w:rsidRDefault="007A09C0" w:rsidP="0061143E">
      <w:pPr>
        <w:spacing w:line="240" w:lineRule="auto"/>
        <w:jc w:val="center"/>
        <w:rPr>
          <w:rFonts w:eastAsia="Times New Roman" w:cstheme="minorHAnsi"/>
          <w:b/>
          <w:bCs/>
          <w:sz w:val="28"/>
          <w:szCs w:val="28"/>
        </w:rPr>
      </w:pPr>
    </w:p>
    <w:p w14:paraId="21B55B19" w14:textId="77777777" w:rsidR="007A09C0" w:rsidRDefault="007A09C0" w:rsidP="0061143E">
      <w:pPr>
        <w:spacing w:line="240" w:lineRule="auto"/>
        <w:jc w:val="center"/>
        <w:rPr>
          <w:rFonts w:eastAsia="Times New Roman" w:cstheme="minorHAnsi"/>
          <w:b/>
          <w:bCs/>
          <w:sz w:val="28"/>
          <w:szCs w:val="28"/>
        </w:rPr>
      </w:pPr>
    </w:p>
    <w:p w14:paraId="23A36537" w14:textId="77777777" w:rsidR="007A09C0" w:rsidRDefault="007A09C0" w:rsidP="0061143E">
      <w:pPr>
        <w:spacing w:line="240" w:lineRule="auto"/>
        <w:jc w:val="center"/>
        <w:rPr>
          <w:rFonts w:eastAsia="Times New Roman" w:cstheme="minorHAnsi"/>
          <w:b/>
          <w:bCs/>
          <w:sz w:val="28"/>
          <w:szCs w:val="28"/>
        </w:rPr>
      </w:pPr>
    </w:p>
    <w:p w14:paraId="087D3019" w14:textId="77777777" w:rsidR="007A09C0" w:rsidRDefault="007A09C0" w:rsidP="0061143E">
      <w:pPr>
        <w:spacing w:line="240" w:lineRule="auto"/>
        <w:jc w:val="center"/>
        <w:rPr>
          <w:rFonts w:eastAsia="Times New Roman" w:cstheme="minorHAnsi"/>
          <w:b/>
          <w:bCs/>
          <w:sz w:val="28"/>
          <w:szCs w:val="28"/>
        </w:rPr>
      </w:pPr>
    </w:p>
    <w:p w14:paraId="47DC3875" w14:textId="77777777" w:rsidR="007A09C0" w:rsidRDefault="007A09C0" w:rsidP="0061143E">
      <w:pPr>
        <w:spacing w:line="240" w:lineRule="auto"/>
        <w:jc w:val="center"/>
        <w:rPr>
          <w:rFonts w:eastAsia="Times New Roman" w:cstheme="minorHAnsi"/>
          <w:b/>
          <w:bCs/>
          <w:sz w:val="28"/>
          <w:szCs w:val="28"/>
        </w:rPr>
      </w:pPr>
    </w:p>
    <w:p w14:paraId="410F3238" w14:textId="77777777" w:rsidR="007A09C0" w:rsidRDefault="007A09C0" w:rsidP="0061143E">
      <w:pPr>
        <w:spacing w:line="240" w:lineRule="auto"/>
        <w:jc w:val="center"/>
        <w:rPr>
          <w:rFonts w:eastAsia="Times New Roman" w:cstheme="minorHAnsi"/>
          <w:b/>
          <w:bCs/>
          <w:sz w:val="28"/>
          <w:szCs w:val="28"/>
        </w:rPr>
      </w:pPr>
    </w:p>
    <w:p w14:paraId="32BB118D" w14:textId="77777777" w:rsidR="007A09C0" w:rsidRDefault="007A09C0" w:rsidP="0061143E">
      <w:pPr>
        <w:spacing w:line="240" w:lineRule="auto"/>
        <w:jc w:val="center"/>
        <w:rPr>
          <w:rFonts w:eastAsia="Times New Roman" w:cstheme="minorHAnsi"/>
          <w:b/>
          <w:bCs/>
          <w:sz w:val="28"/>
          <w:szCs w:val="28"/>
        </w:rPr>
      </w:pPr>
    </w:p>
    <w:p w14:paraId="6D7F5CFB" w14:textId="77777777" w:rsidR="007A09C0" w:rsidRPr="0061143E" w:rsidRDefault="007A09C0" w:rsidP="0061143E">
      <w:pPr>
        <w:spacing w:line="240" w:lineRule="auto"/>
        <w:jc w:val="center"/>
        <w:rPr>
          <w:rFonts w:eastAsia="Times New Roman" w:cstheme="minorHAnsi"/>
          <w:b/>
          <w:bCs/>
          <w:sz w:val="28"/>
          <w:szCs w:val="28"/>
        </w:rPr>
      </w:pP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6CEC"/>
    <w:rsid w:val="003935B9"/>
    <w:rsid w:val="003A3378"/>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09C0"/>
    <w:rsid w:val="007A15DB"/>
    <w:rsid w:val="007A1F9E"/>
    <w:rsid w:val="007B16B2"/>
    <w:rsid w:val="007C3DED"/>
    <w:rsid w:val="007C5CDF"/>
    <w:rsid w:val="007D212D"/>
    <w:rsid w:val="007D369B"/>
    <w:rsid w:val="007F0AEF"/>
    <w:rsid w:val="00804E6D"/>
    <w:rsid w:val="00806F5A"/>
    <w:rsid w:val="008154DA"/>
    <w:rsid w:val="00820B92"/>
    <w:rsid w:val="0083220A"/>
    <w:rsid w:val="008346F5"/>
    <w:rsid w:val="00835CE5"/>
    <w:rsid w:val="00840425"/>
    <w:rsid w:val="00842EC6"/>
    <w:rsid w:val="00847D23"/>
    <w:rsid w:val="00862F30"/>
    <w:rsid w:val="00864AB2"/>
    <w:rsid w:val="00880EC9"/>
    <w:rsid w:val="00885997"/>
    <w:rsid w:val="00892E84"/>
    <w:rsid w:val="00896A4A"/>
    <w:rsid w:val="008B549C"/>
    <w:rsid w:val="008C342E"/>
    <w:rsid w:val="008D5418"/>
    <w:rsid w:val="008E0E8D"/>
    <w:rsid w:val="008F13AA"/>
    <w:rsid w:val="00904A65"/>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40135"/>
    <w:rsid w:val="00B601AA"/>
    <w:rsid w:val="00B70ADB"/>
    <w:rsid w:val="00B81687"/>
    <w:rsid w:val="00B905AF"/>
    <w:rsid w:val="00B92323"/>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4761"/>
    <w:rsid w:val="00D672C1"/>
    <w:rsid w:val="00D75499"/>
    <w:rsid w:val="00D75C09"/>
    <w:rsid w:val="00D931B2"/>
    <w:rsid w:val="00DA5DAB"/>
    <w:rsid w:val="00DB3DE8"/>
    <w:rsid w:val="00DD177F"/>
    <w:rsid w:val="00DD4E17"/>
    <w:rsid w:val="00DE54C6"/>
    <w:rsid w:val="00DE757C"/>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5B65"/>
    <w:rsid w:val="00E76AA2"/>
    <w:rsid w:val="00E9058E"/>
    <w:rsid w:val="00EA4D01"/>
    <w:rsid w:val="00EA5BB8"/>
    <w:rsid w:val="00EB032F"/>
    <w:rsid w:val="00EB349C"/>
    <w:rsid w:val="00EB67FA"/>
    <w:rsid w:val="00EC2511"/>
    <w:rsid w:val="00EC46DB"/>
    <w:rsid w:val="00ED2A62"/>
    <w:rsid w:val="00EE27CC"/>
    <w:rsid w:val="00EE57DA"/>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2026-03-07T22:30:00Z</cp:lastPrinted>
  <dcterms:created xsi:type="dcterms:W3CDTF">2026-03-15T03:12:00Z</dcterms:created>
  <dcterms:modified xsi:type="dcterms:W3CDTF">2026-03-15T03:17:00Z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